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24D" w:rsidRPr="007417E7" w:rsidRDefault="0039224D" w:rsidP="0039224D">
      <w:pPr>
        <w:pBdr>
          <w:bottom w:val="single" w:sz="6" w:space="0" w:color="AAAAAA"/>
        </w:pBdr>
        <w:spacing w:after="24" w:line="288" w:lineRule="atLeast"/>
        <w:outlineLvl w:val="0"/>
        <w:rPr>
          <w:rFonts w:ascii="Times New Roman" w:eastAsia="Times New Roman" w:hAnsi="Times New Roman" w:cs="Times New Roman"/>
          <w:b/>
          <w:kern w:val="36"/>
          <w:sz w:val="36"/>
          <w:szCs w:val="36"/>
        </w:rPr>
      </w:pPr>
      <w:bookmarkStart w:id="0" w:name="_GoBack"/>
      <w:r w:rsidRPr="007417E7">
        <w:rPr>
          <w:rFonts w:ascii="Times New Roman" w:eastAsia="Times New Roman" w:hAnsi="Times New Roman" w:cs="Times New Roman"/>
          <w:b/>
          <w:kern w:val="36"/>
          <w:sz w:val="36"/>
          <w:szCs w:val="36"/>
        </w:rPr>
        <w:t xml:space="preserve">Lesninger </w:t>
      </w:r>
      <w:r>
        <w:rPr>
          <w:rFonts w:ascii="Times New Roman" w:eastAsia="Times New Roman" w:hAnsi="Times New Roman" w:cs="Times New Roman"/>
          <w:b/>
          <w:kern w:val="36"/>
          <w:sz w:val="36"/>
          <w:szCs w:val="36"/>
        </w:rPr>
        <w:t>4</w:t>
      </w:r>
      <w:r w:rsidRPr="007417E7">
        <w:rPr>
          <w:rFonts w:ascii="Times New Roman" w:eastAsia="Times New Roman" w:hAnsi="Times New Roman" w:cs="Times New Roman"/>
          <w:b/>
          <w:kern w:val="36"/>
          <w:sz w:val="36"/>
          <w:szCs w:val="36"/>
        </w:rPr>
        <w:t>. søndag i fasten (år B)</w:t>
      </w:r>
    </w:p>
    <w:bookmarkEnd w:id="0"/>
    <w:p w:rsidR="0039224D" w:rsidRDefault="0039224D"/>
    <w:p w:rsidR="0039224D" w:rsidRPr="0039224D" w:rsidRDefault="0039224D" w:rsidP="0039224D">
      <w:pPr>
        <w:pBdr>
          <w:bottom w:val="single" w:sz="6" w:space="2" w:color="AAAAAA"/>
        </w:pBdr>
        <w:shd w:val="clear" w:color="auto" w:fill="FFFFFF"/>
        <w:spacing w:after="144" w:line="240" w:lineRule="auto"/>
        <w:outlineLvl w:val="1"/>
        <w:rPr>
          <w:rFonts w:ascii="Times New Roman" w:eastAsia="Times New Roman" w:hAnsi="Times New Roman" w:cs="Times New Roman"/>
          <w:b/>
          <w:sz w:val="36"/>
          <w:szCs w:val="36"/>
        </w:rPr>
      </w:pPr>
      <w:r w:rsidRPr="0039224D">
        <w:rPr>
          <w:rFonts w:ascii="Times New Roman" w:eastAsia="Times New Roman" w:hAnsi="Times New Roman" w:cs="Times New Roman"/>
          <w:b/>
          <w:sz w:val="36"/>
          <w:szCs w:val="36"/>
        </w:rPr>
        <w:t xml:space="preserve">1. </w:t>
      </w:r>
      <w:proofErr w:type="gramStart"/>
      <w:r w:rsidRPr="0039224D">
        <w:rPr>
          <w:rFonts w:ascii="Times New Roman" w:eastAsia="Times New Roman" w:hAnsi="Times New Roman" w:cs="Times New Roman"/>
          <w:b/>
          <w:sz w:val="36"/>
          <w:szCs w:val="36"/>
        </w:rPr>
        <w:t>lesning  2</w:t>
      </w:r>
      <w:proofErr w:type="gramEnd"/>
      <w:r w:rsidRPr="0039224D">
        <w:rPr>
          <w:rFonts w:ascii="Times New Roman" w:eastAsia="Times New Roman" w:hAnsi="Times New Roman" w:cs="Times New Roman"/>
          <w:b/>
          <w:sz w:val="36"/>
          <w:szCs w:val="36"/>
        </w:rPr>
        <w:t xml:space="preserve"> </w:t>
      </w:r>
      <w:proofErr w:type="spellStart"/>
      <w:r w:rsidRPr="0039224D">
        <w:rPr>
          <w:rFonts w:ascii="Times New Roman" w:eastAsia="Times New Roman" w:hAnsi="Times New Roman" w:cs="Times New Roman"/>
          <w:b/>
          <w:sz w:val="36"/>
          <w:szCs w:val="36"/>
        </w:rPr>
        <w:t>Krøn</w:t>
      </w:r>
      <w:proofErr w:type="spellEnd"/>
      <w:r w:rsidRPr="0039224D">
        <w:rPr>
          <w:rFonts w:ascii="Times New Roman" w:eastAsia="Times New Roman" w:hAnsi="Times New Roman" w:cs="Times New Roman"/>
          <w:b/>
          <w:sz w:val="36"/>
          <w:szCs w:val="36"/>
        </w:rPr>
        <w:t xml:space="preserve"> 36,14–17a.19–23</w:t>
      </w:r>
    </w:p>
    <w:p w:rsidR="0039224D" w:rsidRPr="0039224D" w:rsidRDefault="0039224D" w:rsidP="0039224D">
      <w:pPr>
        <w:shd w:val="clear" w:color="auto" w:fill="FFFFFF"/>
        <w:spacing w:after="144" w:line="240" w:lineRule="auto"/>
        <w:rPr>
          <w:rFonts w:ascii="Times New Roman" w:eastAsia="Times New Roman" w:hAnsi="Times New Roman" w:cs="Times New Roman"/>
          <w:i/>
          <w:iCs/>
          <w:sz w:val="36"/>
          <w:szCs w:val="36"/>
        </w:rPr>
      </w:pPr>
      <w:r w:rsidRPr="0039224D">
        <w:rPr>
          <w:rFonts w:ascii="Times New Roman" w:eastAsia="Times New Roman" w:hAnsi="Times New Roman" w:cs="Times New Roman"/>
          <w:i/>
          <w:iCs/>
          <w:sz w:val="36"/>
          <w:szCs w:val="36"/>
        </w:rPr>
        <w:t>Herrens vrede og miskunn viser seg gjennom folkets landflyktighet og befrielse</w:t>
      </w:r>
    </w:p>
    <w:p w:rsidR="0039224D" w:rsidRPr="0039224D" w:rsidRDefault="0039224D" w:rsidP="0039224D">
      <w:pPr>
        <w:shd w:val="clear" w:color="auto" w:fill="FFFFFF"/>
        <w:spacing w:before="96" w:after="120" w:line="240" w:lineRule="auto"/>
        <w:rPr>
          <w:rFonts w:ascii="Times New Roman" w:eastAsia="Times New Roman" w:hAnsi="Times New Roman" w:cs="Times New Roman"/>
          <w:sz w:val="36"/>
          <w:szCs w:val="36"/>
        </w:rPr>
      </w:pPr>
      <w:r w:rsidRPr="0039224D">
        <w:rPr>
          <w:rFonts w:ascii="Times New Roman" w:eastAsia="Times New Roman" w:hAnsi="Times New Roman" w:cs="Times New Roman"/>
          <w:sz w:val="36"/>
          <w:szCs w:val="36"/>
        </w:rPr>
        <w:t>I de dager ble alle lederne i Juda og prestene og folket mer og mer troløse og gjorde de samme avsky</w:t>
      </w:r>
      <w:r>
        <w:rPr>
          <w:rFonts w:ascii="Times New Roman" w:eastAsia="Times New Roman" w:hAnsi="Times New Roman" w:cs="Times New Roman"/>
          <w:sz w:val="36"/>
          <w:szCs w:val="36"/>
        </w:rPr>
        <w:t>e</w:t>
      </w:r>
      <w:r w:rsidRPr="0039224D">
        <w:rPr>
          <w:rFonts w:ascii="Times New Roman" w:eastAsia="Times New Roman" w:hAnsi="Times New Roman" w:cs="Times New Roman"/>
          <w:sz w:val="36"/>
          <w:szCs w:val="36"/>
        </w:rPr>
        <w:t>lige ting som andre folkeslag. De gjorde Herrens hus urent, det som han hadde gjort til sin helligdom i Jerusalem. Herren, deres fedres Gud, sendte dem advarsler sent og tidlig gjennom sine sendebud; for han ville skåne sitt folk og sin bolig. Men de spottet Guds sendebud, foraktet hans ord og holdt hans profeter for narr, inntil Herrens harme mot hans folk ble så stor at det ikke lenger fantes boteråd.</w:t>
      </w:r>
    </w:p>
    <w:p w:rsidR="0039224D" w:rsidRPr="0039224D" w:rsidRDefault="0039224D" w:rsidP="0039224D">
      <w:pPr>
        <w:shd w:val="clear" w:color="auto" w:fill="FFFFFF"/>
        <w:spacing w:before="96" w:after="120" w:line="240" w:lineRule="auto"/>
        <w:rPr>
          <w:rFonts w:ascii="Times New Roman" w:eastAsia="Times New Roman" w:hAnsi="Times New Roman" w:cs="Times New Roman"/>
          <w:sz w:val="36"/>
          <w:szCs w:val="36"/>
        </w:rPr>
      </w:pPr>
      <w:r w:rsidRPr="0039224D">
        <w:rPr>
          <w:rFonts w:ascii="Times New Roman" w:eastAsia="Times New Roman" w:hAnsi="Times New Roman" w:cs="Times New Roman"/>
          <w:sz w:val="36"/>
          <w:szCs w:val="36"/>
        </w:rPr>
        <w:t>Da lot Herren kaldeerne dra i hærferd mot folket i Judea. De brente Guds hus og rev ned Jerusalems murer. Alle borgene i byen satte de ild på, og alle kostbare gjenstander der ble ødelagt. De som slapp unna sverdet, førte kaldeerkongen som fanger til Babylon, og de ble treller for ham og hans sønner helt til perserne fikk makten. Slik ble Herrens ord til Jeremia oppfylt. Inntil landet fikk tatt igjen sine sabbatsår, så lenge det lå øde, hadde det ro, til sytti år var gått.</w:t>
      </w:r>
    </w:p>
    <w:p w:rsidR="0039224D" w:rsidRPr="0039224D" w:rsidRDefault="0039224D" w:rsidP="0039224D">
      <w:pPr>
        <w:shd w:val="clear" w:color="auto" w:fill="FFFFFF"/>
        <w:spacing w:before="96" w:after="120" w:line="240" w:lineRule="auto"/>
        <w:rPr>
          <w:rFonts w:ascii="Times New Roman" w:eastAsia="Times New Roman" w:hAnsi="Times New Roman" w:cs="Times New Roman"/>
          <w:sz w:val="36"/>
          <w:szCs w:val="36"/>
        </w:rPr>
      </w:pPr>
      <w:r w:rsidRPr="0039224D">
        <w:rPr>
          <w:rFonts w:ascii="Times New Roman" w:eastAsia="Times New Roman" w:hAnsi="Times New Roman" w:cs="Times New Roman"/>
          <w:sz w:val="36"/>
          <w:szCs w:val="36"/>
        </w:rPr>
        <w:t>Da skjedde det i det første året Kyros var konge i Persia: For å la sitt ord til Jeremia gå i oppfyllelse tilskyndet Herren perserkongen Kyros til å sende ut en kunngjøring i hele sitt rike. Både muntlig og skriftlig gjorde han dette budskapet kjent: «Så sier Kyros, kongen i Persia: Herren, himmelens Gud, har gitt meg alle kongerikene på jorden. Han har pålagt meg å bygge et tempel for ham i Jerusalem i Judea. Gud være med alle dere som hører til hans folk. Nå kan dere dra tilbake.»</w:t>
      </w:r>
    </w:p>
    <w:p w:rsidR="0039224D" w:rsidRPr="0039224D" w:rsidRDefault="0039224D" w:rsidP="0039224D">
      <w:pPr>
        <w:pBdr>
          <w:bottom w:val="single" w:sz="6" w:space="2" w:color="AAAAAA"/>
        </w:pBdr>
        <w:shd w:val="clear" w:color="auto" w:fill="FFFFFF"/>
        <w:spacing w:after="144" w:line="240" w:lineRule="auto"/>
        <w:outlineLvl w:val="1"/>
        <w:rPr>
          <w:rFonts w:ascii="Times New Roman" w:eastAsia="Times New Roman" w:hAnsi="Times New Roman" w:cs="Times New Roman"/>
          <w:b/>
          <w:sz w:val="36"/>
          <w:szCs w:val="36"/>
        </w:rPr>
      </w:pPr>
      <w:proofErr w:type="spellStart"/>
      <w:proofErr w:type="gramStart"/>
      <w:r w:rsidRPr="0039224D">
        <w:rPr>
          <w:rFonts w:ascii="Times New Roman" w:eastAsia="Times New Roman" w:hAnsi="Times New Roman" w:cs="Times New Roman"/>
          <w:b/>
          <w:sz w:val="36"/>
          <w:szCs w:val="36"/>
        </w:rPr>
        <w:lastRenderedPageBreak/>
        <w:t>Responsoriesalme</w:t>
      </w:r>
      <w:proofErr w:type="spellEnd"/>
      <w:r w:rsidRPr="0039224D">
        <w:rPr>
          <w:rFonts w:ascii="Times New Roman" w:eastAsia="Times New Roman" w:hAnsi="Times New Roman" w:cs="Times New Roman"/>
          <w:b/>
          <w:sz w:val="36"/>
          <w:szCs w:val="36"/>
        </w:rPr>
        <w:t xml:space="preserve">  Sal</w:t>
      </w:r>
      <w:proofErr w:type="gramEnd"/>
      <w:r w:rsidRPr="0039224D">
        <w:rPr>
          <w:rFonts w:ascii="Times New Roman" w:eastAsia="Times New Roman" w:hAnsi="Times New Roman" w:cs="Times New Roman"/>
          <w:b/>
          <w:sz w:val="36"/>
          <w:szCs w:val="36"/>
        </w:rPr>
        <w:t xml:space="preserve"> 137 (136),1–2. 3. 4–5. 6</w:t>
      </w:r>
    </w:p>
    <w:p w:rsidR="0039224D" w:rsidRPr="0039224D" w:rsidRDefault="0039224D" w:rsidP="0039224D">
      <w:pPr>
        <w:shd w:val="clear" w:color="auto" w:fill="FFFFFF"/>
        <w:spacing w:before="96" w:after="120" w:line="240" w:lineRule="auto"/>
        <w:rPr>
          <w:rFonts w:ascii="Times New Roman" w:eastAsia="Times New Roman" w:hAnsi="Times New Roman" w:cs="Times New Roman"/>
          <w:sz w:val="36"/>
          <w:szCs w:val="36"/>
        </w:rPr>
      </w:pPr>
      <w:r w:rsidRPr="0039224D">
        <w:rPr>
          <w:rFonts w:ascii="Times New Roman" w:eastAsia="Times New Roman" w:hAnsi="Times New Roman" w:cs="Times New Roman"/>
          <w:b/>
          <w:bCs/>
          <w:sz w:val="36"/>
          <w:szCs w:val="36"/>
        </w:rPr>
        <w:t>Omkved:</w:t>
      </w:r>
      <w:r w:rsidRPr="0039224D">
        <w:rPr>
          <w:rFonts w:ascii="Times New Roman" w:eastAsia="Times New Roman" w:hAnsi="Times New Roman" w:cs="Times New Roman"/>
          <w:sz w:val="36"/>
          <w:szCs w:val="36"/>
        </w:rPr>
        <w:t> Ved Babylons floder lengtet vi mot Sion.</w:t>
      </w:r>
    </w:p>
    <w:p w:rsidR="0039224D" w:rsidRDefault="0039224D" w:rsidP="0039224D">
      <w:pPr>
        <w:shd w:val="clear" w:color="auto" w:fill="FFFFFF"/>
        <w:spacing w:before="96" w:after="120" w:line="240" w:lineRule="auto"/>
        <w:rPr>
          <w:rFonts w:ascii="Times New Roman" w:eastAsia="Times New Roman" w:hAnsi="Times New Roman" w:cs="Times New Roman"/>
          <w:sz w:val="36"/>
          <w:szCs w:val="36"/>
        </w:rPr>
      </w:pPr>
    </w:p>
    <w:p w:rsidR="0039224D" w:rsidRPr="0039224D" w:rsidRDefault="0039224D" w:rsidP="0039224D">
      <w:pPr>
        <w:shd w:val="clear" w:color="auto" w:fill="FFFFFF"/>
        <w:spacing w:before="96" w:after="120" w:line="240" w:lineRule="auto"/>
        <w:rPr>
          <w:rFonts w:ascii="Times New Roman" w:eastAsia="Times New Roman" w:hAnsi="Times New Roman" w:cs="Times New Roman"/>
          <w:sz w:val="36"/>
          <w:szCs w:val="36"/>
        </w:rPr>
      </w:pPr>
      <w:r w:rsidRPr="0039224D">
        <w:rPr>
          <w:rFonts w:ascii="Times New Roman" w:eastAsia="Times New Roman" w:hAnsi="Times New Roman" w:cs="Times New Roman"/>
          <w:sz w:val="36"/>
          <w:szCs w:val="36"/>
        </w:rPr>
        <w:t>Ved Babylons floder satt vi og gråt,</w:t>
      </w:r>
      <w:r w:rsidRPr="0039224D">
        <w:rPr>
          <w:rFonts w:ascii="Times New Roman" w:eastAsia="Times New Roman" w:hAnsi="Times New Roman" w:cs="Times New Roman"/>
          <w:sz w:val="36"/>
          <w:szCs w:val="36"/>
        </w:rPr>
        <w:br/>
        <w:t>mens vi tenkte på Sion.</w:t>
      </w:r>
      <w:r w:rsidRPr="0039224D">
        <w:rPr>
          <w:rFonts w:ascii="Times New Roman" w:eastAsia="Times New Roman" w:hAnsi="Times New Roman" w:cs="Times New Roman"/>
          <w:sz w:val="36"/>
          <w:szCs w:val="36"/>
        </w:rPr>
        <w:br/>
        <w:t>I piletrærne langs elven</w:t>
      </w:r>
      <w:r w:rsidRPr="0039224D">
        <w:rPr>
          <w:rFonts w:ascii="Times New Roman" w:eastAsia="Times New Roman" w:hAnsi="Times New Roman" w:cs="Times New Roman"/>
          <w:sz w:val="36"/>
          <w:szCs w:val="36"/>
        </w:rPr>
        <w:br/>
        <w:t>hengte vi våre harper.</w:t>
      </w:r>
    </w:p>
    <w:p w:rsidR="0039224D" w:rsidRDefault="0039224D" w:rsidP="0039224D">
      <w:pPr>
        <w:shd w:val="clear" w:color="auto" w:fill="FFFFFF"/>
        <w:spacing w:before="96" w:after="120" w:line="240" w:lineRule="auto"/>
        <w:rPr>
          <w:rFonts w:ascii="Times New Roman" w:eastAsia="Times New Roman" w:hAnsi="Times New Roman" w:cs="Times New Roman"/>
          <w:sz w:val="36"/>
          <w:szCs w:val="36"/>
        </w:rPr>
      </w:pPr>
    </w:p>
    <w:p w:rsidR="0039224D" w:rsidRPr="0039224D" w:rsidRDefault="0039224D" w:rsidP="0039224D">
      <w:pPr>
        <w:shd w:val="clear" w:color="auto" w:fill="FFFFFF"/>
        <w:spacing w:before="96" w:after="120" w:line="240" w:lineRule="auto"/>
        <w:rPr>
          <w:rFonts w:ascii="Times New Roman" w:eastAsia="Times New Roman" w:hAnsi="Times New Roman" w:cs="Times New Roman"/>
          <w:sz w:val="36"/>
          <w:szCs w:val="36"/>
        </w:rPr>
      </w:pPr>
      <w:r w:rsidRPr="0039224D">
        <w:rPr>
          <w:rFonts w:ascii="Times New Roman" w:eastAsia="Times New Roman" w:hAnsi="Times New Roman" w:cs="Times New Roman"/>
          <w:sz w:val="36"/>
          <w:szCs w:val="36"/>
        </w:rPr>
        <w:t>De som hadde tatt oss til fange,</w:t>
      </w:r>
      <w:r w:rsidRPr="0039224D">
        <w:rPr>
          <w:rFonts w:ascii="Times New Roman" w:eastAsia="Times New Roman" w:hAnsi="Times New Roman" w:cs="Times New Roman"/>
          <w:sz w:val="36"/>
          <w:szCs w:val="36"/>
        </w:rPr>
        <w:br/>
        <w:t>bad oss om å synge.</w:t>
      </w:r>
      <w:r w:rsidRPr="0039224D">
        <w:rPr>
          <w:rFonts w:ascii="Times New Roman" w:eastAsia="Times New Roman" w:hAnsi="Times New Roman" w:cs="Times New Roman"/>
          <w:sz w:val="36"/>
          <w:szCs w:val="36"/>
        </w:rPr>
        <w:br/>
        <w:t>De som hadde ført oss bort,</w:t>
      </w:r>
      <w:r w:rsidRPr="0039224D">
        <w:rPr>
          <w:rFonts w:ascii="Times New Roman" w:eastAsia="Times New Roman" w:hAnsi="Times New Roman" w:cs="Times New Roman"/>
          <w:sz w:val="36"/>
          <w:szCs w:val="36"/>
        </w:rPr>
        <w:br/>
        <w:t>ville høre Sions sanger.</w:t>
      </w:r>
    </w:p>
    <w:p w:rsidR="0039224D" w:rsidRDefault="0039224D" w:rsidP="0039224D">
      <w:pPr>
        <w:shd w:val="clear" w:color="auto" w:fill="FFFFFF"/>
        <w:spacing w:before="96" w:after="120" w:line="240" w:lineRule="auto"/>
        <w:rPr>
          <w:rFonts w:ascii="Times New Roman" w:eastAsia="Times New Roman" w:hAnsi="Times New Roman" w:cs="Times New Roman"/>
          <w:sz w:val="36"/>
          <w:szCs w:val="36"/>
        </w:rPr>
      </w:pPr>
    </w:p>
    <w:p w:rsidR="0039224D" w:rsidRPr="0039224D" w:rsidRDefault="0039224D" w:rsidP="0039224D">
      <w:pPr>
        <w:shd w:val="clear" w:color="auto" w:fill="FFFFFF"/>
        <w:spacing w:before="96" w:after="120" w:line="240" w:lineRule="auto"/>
        <w:rPr>
          <w:rFonts w:ascii="Times New Roman" w:eastAsia="Times New Roman" w:hAnsi="Times New Roman" w:cs="Times New Roman"/>
          <w:sz w:val="36"/>
          <w:szCs w:val="36"/>
        </w:rPr>
      </w:pPr>
      <w:r w:rsidRPr="0039224D">
        <w:rPr>
          <w:rFonts w:ascii="Times New Roman" w:eastAsia="Times New Roman" w:hAnsi="Times New Roman" w:cs="Times New Roman"/>
          <w:sz w:val="36"/>
          <w:szCs w:val="36"/>
        </w:rPr>
        <w:t>Hvordan kan vi synge Herrens sanger</w:t>
      </w:r>
      <w:r w:rsidRPr="0039224D">
        <w:rPr>
          <w:rFonts w:ascii="Times New Roman" w:eastAsia="Times New Roman" w:hAnsi="Times New Roman" w:cs="Times New Roman"/>
          <w:sz w:val="36"/>
          <w:szCs w:val="36"/>
        </w:rPr>
        <w:br/>
        <w:t>i et fremmed land?</w:t>
      </w:r>
      <w:r w:rsidRPr="0039224D">
        <w:rPr>
          <w:rFonts w:ascii="Times New Roman" w:eastAsia="Times New Roman" w:hAnsi="Times New Roman" w:cs="Times New Roman"/>
          <w:sz w:val="36"/>
          <w:szCs w:val="36"/>
        </w:rPr>
        <w:br/>
        <w:t>Glemmer jeg deg, Jerusalem,</w:t>
      </w:r>
      <w:r w:rsidRPr="0039224D">
        <w:rPr>
          <w:rFonts w:ascii="Times New Roman" w:eastAsia="Times New Roman" w:hAnsi="Times New Roman" w:cs="Times New Roman"/>
          <w:sz w:val="36"/>
          <w:szCs w:val="36"/>
        </w:rPr>
        <w:br/>
        <w:t>da visne min høyre hånd.</w:t>
      </w:r>
    </w:p>
    <w:p w:rsidR="0039224D" w:rsidRDefault="0039224D" w:rsidP="0039224D">
      <w:pPr>
        <w:shd w:val="clear" w:color="auto" w:fill="FFFFFF"/>
        <w:spacing w:before="96" w:after="120" w:line="240" w:lineRule="auto"/>
        <w:rPr>
          <w:rFonts w:ascii="Times New Roman" w:eastAsia="Times New Roman" w:hAnsi="Times New Roman" w:cs="Times New Roman"/>
          <w:sz w:val="36"/>
          <w:szCs w:val="36"/>
        </w:rPr>
      </w:pPr>
    </w:p>
    <w:p w:rsidR="0039224D" w:rsidRDefault="0039224D" w:rsidP="0039224D">
      <w:pPr>
        <w:shd w:val="clear" w:color="auto" w:fill="FFFFFF"/>
        <w:spacing w:before="96" w:after="120" w:line="240" w:lineRule="auto"/>
        <w:rPr>
          <w:rFonts w:ascii="Times New Roman" w:eastAsia="Times New Roman" w:hAnsi="Times New Roman" w:cs="Times New Roman"/>
          <w:sz w:val="36"/>
          <w:szCs w:val="36"/>
        </w:rPr>
      </w:pPr>
      <w:r w:rsidRPr="0039224D">
        <w:rPr>
          <w:rFonts w:ascii="Times New Roman" w:eastAsia="Times New Roman" w:hAnsi="Times New Roman" w:cs="Times New Roman"/>
          <w:sz w:val="36"/>
          <w:szCs w:val="36"/>
        </w:rPr>
        <w:t>Min tunge klebe seg fast til ganen,</w:t>
      </w:r>
      <w:r w:rsidRPr="0039224D">
        <w:rPr>
          <w:rFonts w:ascii="Times New Roman" w:eastAsia="Times New Roman" w:hAnsi="Times New Roman" w:cs="Times New Roman"/>
          <w:sz w:val="36"/>
          <w:szCs w:val="36"/>
        </w:rPr>
        <w:br/>
        <w:t>om jeg slutter å tenke på deg,</w:t>
      </w:r>
      <w:r w:rsidRPr="0039224D">
        <w:rPr>
          <w:rFonts w:ascii="Times New Roman" w:eastAsia="Times New Roman" w:hAnsi="Times New Roman" w:cs="Times New Roman"/>
          <w:sz w:val="36"/>
          <w:szCs w:val="36"/>
        </w:rPr>
        <w:br/>
        <w:t>om jeg ikke setter Jerusalem</w:t>
      </w:r>
      <w:r w:rsidRPr="0039224D">
        <w:rPr>
          <w:rFonts w:ascii="Times New Roman" w:eastAsia="Times New Roman" w:hAnsi="Times New Roman" w:cs="Times New Roman"/>
          <w:sz w:val="36"/>
          <w:szCs w:val="36"/>
        </w:rPr>
        <w:br/>
        <w:t>over min høyeste glede.</w:t>
      </w:r>
    </w:p>
    <w:p w:rsidR="0039224D" w:rsidRDefault="0039224D" w:rsidP="0039224D">
      <w:pPr>
        <w:shd w:val="clear" w:color="auto" w:fill="FFFFFF"/>
        <w:spacing w:before="96" w:after="120" w:line="240" w:lineRule="auto"/>
        <w:rPr>
          <w:rFonts w:ascii="Times New Roman" w:eastAsia="Times New Roman" w:hAnsi="Times New Roman" w:cs="Times New Roman"/>
          <w:sz w:val="36"/>
          <w:szCs w:val="36"/>
        </w:rPr>
      </w:pPr>
    </w:p>
    <w:p w:rsidR="0039224D" w:rsidRDefault="0039224D" w:rsidP="0039224D">
      <w:pPr>
        <w:shd w:val="clear" w:color="auto" w:fill="FFFFFF"/>
        <w:spacing w:before="96" w:after="120" w:line="240" w:lineRule="auto"/>
        <w:rPr>
          <w:rFonts w:ascii="Times New Roman" w:eastAsia="Times New Roman" w:hAnsi="Times New Roman" w:cs="Times New Roman"/>
          <w:sz w:val="36"/>
          <w:szCs w:val="36"/>
        </w:rPr>
      </w:pPr>
    </w:p>
    <w:p w:rsidR="0039224D" w:rsidRDefault="0039224D" w:rsidP="0039224D">
      <w:pPr>
        <w:shd w:val="clear" w:color="auto" w:fill="FFFFFF"/>
        <w:spacing w:before="96" w:after="120" w:line="240" w:lineRule="auto"/>
        <w:rPr>
          <w:rFonts w:ascii="Times New Roman" w:eastAsia="Times New Roman" w:hAnsi="Times New Roman" w:cs="Times New Roman"/>
          <w:sz w:val="36"/>
          <w:szCs w:val="36"/>
        </w:rPr>
      </w:pPr>
    </w:p>
    <w:p w:rsidR="0039224D" w:rsidRDefault="0039224D" w:rsidP="0039224D">
      <w:pPr>
        <w:shd w:val="clear" w:color="auto" w:fill="FFFFFF"/>
        <w:spacing w:before="96" w:after="120" w:line="240" w:lineRule="auto"/>
        <w:rPr>
          <w:rFonts w:ascii="Times New Roman" w:eastAsia="Times New Roman" w:hAnsi="Times New Roman" w:cs="Times New Roman"/>
          <w:sz w:val="36"/>
          <w:szCs w:val="36"/>
        </w:rPr>
      </w:pPr>
    </w:p>
    <w:p w:rsidR="0039224D" w:rsidRDefault="0039224D" w:rsidP="0039224D">
      <w:pPr>
        <w:shd w:val="clear" w:color="auto" w:fill="FFFFFF"/>
        <w:spacing w:before="96" w:after="120" w:line="240" w:lineRule="auto"/>
        <w:rPr>
          <w:rFonts w:ascii="Times New Roman" w:eastAsia="Times New Roman" w:hAnsi="Times New Roman" w:cs="Times New Roman"/>
          <w:sz w:val="36"/>
          <w:szCs w:val="36"/>
        </w:rPr>
      </w:pPr>
    </w:p>
    <w:p w:rsidR="0039224D" w:rsidRPr="0039224D" w:rsidRDefault="0039224D" w:rsidP="0039224D">
      <w:pPr>
        <w:shd w:val="clear" w:color="auto" w:fill="FFFFFF"/>
        <w:spacing w:before="96" w:after="120" w:line="240" w:lineRule="auto"/>
        <w:rPr>
          <w:rFonts w:ascii="Times New Roman" w:eastAsia="Times New Roman" w:hAnsi="Times New Roman" w:cs="Times New Roman"/>
          <w:sz w:val="36"/>
          <w:szCs w:val="36"/>
        </w:rPr>
      </w:pPr>
    </w:p>
    <w:p w:rsidR="0039224D" w:rsidRPr="0039224D" w:rsidRDefault="0039224D" w:rsidP="0039224D">
      <w:pPr>
        <w:pBdr>
          <w:bottom w:val="single" w:sz="6" w:space="2" w:color="AAAAAA"/>
        </w:pBdr>
        <w:shd w:val="clear" w:color="auto" w:fill="FFFFFF"/>
        <w:spacing w:after="144" w:line="240" w:lineRule="auto"/>
        <w:outlineLvl w:val="1"/>
        <w:rPr>
          <w:rFonts w:ascii="Times New Roman" w:eastAsia="Times New Roman" w:hAnsi="Times New Roman" w:cs="Times New Roman"/>
          <w:b/>
          <w:sz w:val="36"/>
          <w:szCs w:val="36"/>
        </w:rPr>
      </w:pPr>
      <w:r w:rsidRPr="0039224D">
        <w:rPr>
          <w:rFonts w:ascii="Times New Roman" w:eastAsia="Times New Roman" w:hAnsi="Times New Roman" w:cs="Times New Roman"/>
          <w:b/>
          <w:sz w:val="36"/>
          <w:szCs w:val="36"/>
        </w:rPr>
        <w:lastRenderedPageBreak/>
        <w:t xml:space="preserve">2. </w:t>
      </w:r>
      <w:proofErr w:type="gramStart"/>
      <w:r w:rsidRPr="0039224D">
        <w:rPr>
          <w:rFonts w:ascii="Times New Roman" w:eastAsia="Times New Roman" w:hAnsi="Times New Roman" w:cs="Times New Roman"/>
          <w:b/>
          <w:sz w:val="36"/>
          <w:szCs w:val="36"/>
        </w:rPr>
        <w:t>lesning  Ef</w:t>
      </w:r>
      <w:proofErr w:type="gramEnd"/>
      <w:r w:rsidRPr="0039224D">
        <w:rPr>
          <w:rFonts w:ascii="Times New Roman" w:eastAsia="Times New Roman" w:hAnsi="Times New Roman" w:cs="Times New Roman"/>
          <w:b/>
          <w:sz w:val="36"/>
          <w:szCs w:val="36"/>
        </w:rPr>
        <w:t xml:space="preserve"> 2,4–10</w:t>
      </w:r>
    </w:p>
    <w:p w:rsidR="0039224D" w:rsidRPr="0039224D" w:rsidRDefault="0039224D" w:rsidP="0039224D">
      <w:pPr>
        <w:shd w:val="clear" w:color="auto" w:fill="FFFFFF"/>
        <w:spacing w:after="144" w:line="240" w:lineRule="auto"/>
        <w:rPr>
          <w:rFonts w:ascii="Times New Roman" w:eastAsia="Times New Roman" w:hAnsi="Times New Roman" w:cs="Times New Roman"/>
          <w:i/>
          <w:iCs/>
          <w:sz w:val="36"/>
          <w:szCs w:val="36"/>
        </w:rPr>
      </w:pPr>
      <w:r w:rsidRPr="0039224D">
        <w:rPr>
          <w:rFonts w:ascii="Times New Roman" w:eastAsia="Times New Roman" w:hAnsi="Times New Roman" w:cs="Times New Roman"/>
          <w:i/>
          <w:iCs/>
          <w:sz w:val="36"/>
          <w:szCs w:val="36"/>
        </w:rPr>
        <w:t>Dere er døde på grunn av misgjerningene, men ved nåde er dere frelst</w:t>
      </w:r>
    </w:p>
    <w:p w:rsidR="0039224D" w:rsidRDefault="0039224D" w:rsidP="0039224D">
      <w:pPr>
        <w:shd w:val="clear" w:color="auto" w:fill="FFFFFF"/>
        <w:spacing w:before="96" w:after="120" w:line="240" w:lineRule="auto"/>
        <w:rPr>
          <w:rFonts w:ascii="Times New Roman" w:eastAsia="Times New Roman" w:hAnsi="Times New Roman" w:cs="Times New Roman"/>
          <w:sz w:val="36"/>
          <w:szCs w:val="36"/>
        </w:rPr>
      </w:pPr>
    </w:p>
    <w:p w:rsidR="0039224D" w:rsidRPr="0039224D" w:rsidRDefault="0039224D" w:rsidP="0039224D">
      <w:pPr>
        <w:shd w:val="clear" w:color="auto" w:fill="FFFFFF"/>
        <w:spacing w:before="96" w:after="120" w:line="240" w:lineRule="auto"/>
        <w:rPr>
          <w:rFonts w:ascii="Times New Roman" w:eastAsia="Times New Roman" w:hAnsi="Times New Roman" w:cs="Times New Roman"/>
          <w:sz w:val="36"/>
          <w:szCs w:val="36"/>
        </w:rPr>
      </w:pPr>
      <w:r w:rsidRPr="0039224D">
        <w:rPr>
          <w:rFonts w:ascii="Times New Roman" w:eastAsia="Times New Roman" w:hAnsi="Times New Roman" w:cs="Times New Roman"/>
          <w:sz w:val="36"/>
          <w:szCs w:val="36"/>
        </w:rPr>
        <w:t>Brødre, Gud er rik på miskunn, og om vi var døde på grunn av vår</w:t>
      </w:r>
      <w:r>
        <w:rPr>
          <w:rFonts w:ascii="Times New Roman" w:eastAsia="Times New Roman" w:hAnsi="Times New Roman" w:cs="Times New Roman"/>
          <w:sz w:val="36"/>
          <w:szCs w:val="36"/>
        </w:rPr>
        <w:t>e</w:t>
      </w:r>
      <w:r w:rsidRPr="0039224D">
        <w:rPr>
          <w:rFonts w:ascii="Times New Roman" w:eastAsia="Times New Roman" w:hAnsi="Times New Roman" w:cs="Times New Roman"/>
          <w:sz w:val="36"/>
          <w:szCs w:val="36"/>
        </w:rPr>
        <w:t xml:space="preserve"> misgjerninger, gjorde han oss levende med Kristus – så stor var hans kjærlighet til oss. – Ja, av nåde er dere frelst! – Men ikke bare oppvakte han oss fra de døde – han gav oss sete i himlene med og i Kristus Jesus, for å vise, for tid og evighet, hvor grenseløst rik hans godhet og hans nåde mot oss er, i Kristus Jesus.</w:t>
      </w:r>
    </w:p>
    <w:p w:rsidR="0039224D" w:rsidRDefault="0039224D" w:rsidP="0039224D">
      <w:pPr>
        <w:shd w:val="clear" w:color="auto" w:fill="FFFFFF"/>
        <w:spacing w:before="96" w:after="120" w:line="240" w:lineRule="auto"/>
        <w:rPr>
          <w:rFonts w:ascii="Times New Roman" w:eastAsia="Times New Roman" w:hAnsi="Times New Roman" w:cs="Times New Roman"/>
          <w:sz w:val="36"/>
          <w:szCs w:val="36"/>
        </w:rPr>
      </w:pPr>
      <w:r w:rsidRPr="0039224D">
        <w:rPr>
          <w:rFonts w:ascii="Times New Roman" w:eastAsia="Times New Roman" w:hAnsi="Times New Roman" w:cs="Times New Roman"/>
          <w:sz w:val="36"/>
          <w:szCs w:val="36"/>
        </w:rPr>
        <w:t>Ja, ved nåde er dere frelst, gjennom troen – altså ikke ved egen hjelp, men ved en gave fra Gud: Ikke ved hva vi selv kan gjøre, for at ingen skal kunne rose seg selv. For vi er jo selv hans verk, skapt i Kristus Jesus for å gjøre de gode gjerninger som Gud på forhånd har lagt til rette for oss.</w:t>
      </w:r>
    </w:p>
    <w:p w:rsidR="0039224D" w:rsidRDefault="0039224D" w:rsidP="0039224D">
      <w:pPr>
        <w:shd w:val="clear" w:color="auto" w:fill="FFFFFF"/>
        <w:spacing w:before="96" w:after="120" w:line="240" w:lineRule="auto"/>
        <w:rPr>
          <w:rFonts w:ascii="Times New Roman" w:eastAsia="Times New Roman" w:hAnsi="Times New Roman" w:cs="Times New Roman"/>
          <w:b/>
          <w:sz w:val="36"/>
          <w:szCs w:val="36"/>
        </w:rPr>
      </w:pPr>
    </w:p>
    <w:p w:rsidR="0039224D" w:rsidRDefault="0039224D" w:rsidP="0039224D">
      <w:pPr>
        <w:shd w:val="clear" w:color="auto" w:fill="FFFFFF"/>
        <w:spacing w:before="96" w:after="120" w:line="240" w:lineRule="auto"/>
        <w:rPr>
          <w:rFonts w:ascii="Times New Roman" w:eastAsia="Times New Roman" w:hAnsi="Times New Roman" w:cs="Times New Roman"/>
          <w:b/>
          <w:sz w:val="36"/>
          <w:szCs w:val="36"/>
        </w:rPr>
      </w:pPr>
    </w:p>
    <w:p w:rsidR="0039224D" w:rsidRDefault="0039224D" w:rsidP="0039224D">
      <w:pPr>
        <w:shd w:val="clear" w:color="auto" w:fill="FFFFFF"/>
        <w:spacing w:before="96" w:after="120" w:line="240" w:lineRule="auto"/>
        <w:rPr>
          <w:rFonts w:ascii="Times New Roman" w:eastAsia="Times New Roman" w:hAnsi="Times New Roman" w:cs="Times New Roman"/>
          <w:b/>
          <w:sz w:val="36"/>
          <w:szCs w:val="36"/>
        </w:rPr>
      </w:pPr>
    </w:p>
    <w:p w:rsidR="0039224D" w:rsidRPr="0039224D" w:rsidRDefault="0039224D" w:rsidP="0039224D">
      <w:pPr>
        <w:shd w:val="clear" w:color="auto" w:fill="FFFFFF"/>
        <w:spacing w:before="96" w:after="120" w:line="240" w:lineRule="auto"/>
        <w:rPr>
          <w:rFonts w:ascii="Times New Roman" w:eastAsia="Times New Roman" w:hAnsi="Times New Roman" w:cs="Times New Roman"/>
          <w:b/>
          <w:sz w:val="36"/>
          <w:szCs w:val="36"/>
        </w:rPr>
      </w:pPr>
    </w:p>
    <w:p w:rsidR="0039224D" w:rsidRPr="0039224D" w:rsidRDefault="0039224D" w:rsidP="0039224D">
      <w:pPr>
        <w:pBdr>
          <w:bottom w:val="single" w:sz="6" w:space="2" w:color="AAAAAA"/>
        </w:pBdr>
        <w:shd w:val="clear" w:color="auto" w:fill="FFFFFF"/>
        <w:spacing w:after="144" w:line="240" w:lineRule="auto"/>
        <w:outlineLvl w:val="1"/>
        <w:rPr>
          <w:rFonts w:ascii="Times New Roman" w:eastAsia="Times New Roman" w:hAnsi="Times New Roman" w:cs="Times New Roman"/>
          <w:b/>
          <w:sz w:val="36"/>
          <w:szCs w:val="36"/>
        </w:rPr>
      </w:pPr>
      <w:proofErr w:type="gramStart"/>
      <w:r w:rsidRPr="0039224D">
        <w:rPr>
          <w:rFonts w:ascii="Times New Roman" w:eastAsia="Times New Roman" w:hAnsi="Times New Roman" w:cs="Times New Roman"/>
          <w:b/>
          <w:sz w:val="36"/>
          <w:szCs w:val="36"/>
        </w:rPr>
        <w:t xml:space="preserve">Evangelievers  </w:t>
      </w:r>
      <w:proofErr w:type="spellStart"/>
      <w:r w:rsidRPr="0039224D">
        <w:rPr>
          <w:rFonts w:ascii="Times New Roman" w:eastAsia="Times New Roman" w:hAnsi="Times New Roman" w:cs="Times New Roman"/>
          <w:b/>
          <w:sz w:val="36"/>
          <w:szCs w:val="36"/>
        </w:rPr>
        <w:t>Joh</w:t>
      </w:r>
      <w:proofErr w:type="spellEnd"/>
      <w:proofErr w:type="gramEnd"/>
      <w:r w:rsidRPr="0039224D">
        <w:rPr>
          <w:rFonts w:ascii="Times New Roman" w:eastAsia="Times New Roman" w:hAnsi="Times New Roman" w:cs="Times New Roman"/>
          <w:b/>
          <w:sz w:val="36"/>
          <w:szCs w:val="36"/>
        </w:rPr>
        <w:t xml:space="preserve"> 3,16</w:t>
      </w:r>
    </w:p>
    <w:p w:rsidR="0039224D" w:rsidRDefault="0039224D" w:rsidP="0039224D">
      <w:pPr>
        <w:shd w:val="clear" w:color="auto" w:fill="FFFFFF"/>
        <w:spacing w:before="96" w:after="120" w:line="240" w:lineRule="auto"/>
        <w:rPr>
          <w:rFonts w:ascii="Times New Roman" w:eastAsia="Times New Roman" w:hAnsi="Times New Roman" w:cs="Times New Roman"/>
          <w:sz w:val="36"/>
          <w:szCs w:val="36"/>
        </w:rPr>
      </w:pPr>
    </w:p>
    <w:p w:rsidR="0039224D" w:rsidRPr="0039224D" w:rsidRDefault="0039224D" w:rsidP="0039224D">
      <w:pPr>
        <w:shd w:val="clear" w:color="auto" w:fill="FFFFFF"/>
        <w:spacing w:before="96" w:after="120" w:line="240" w:lineRule="auto"/>
        <w:rPr>
          <w:rFonts w:ascii="Times New Roman" w:eastAsia="Times New Roman" w:hAnsi="Times New Roman" w:cs="Times New Roman"/>
          <w:sz w:val="36"/>
          <w:szCs w:val="36"/>
        </w:rPr>
      </w:pPr>
      <w:r w:rsidRPr="0039224D">
        <w:rPr>
          <w:rFonts w:ascii="Times New Roman" w:eastAsia="Times New Roman" w:hAnsi="Times New Roman" w:cs="Times New Roman"/>
          <w:sz w:val="36"/>
          <w:szCs w:val="36"/>
        </w:rPr>
        <w:t>Så høyt elsket Gud verden at han gav sin enbårne Sønn.</w:t>
      </w:r>
    </w:p>
    <w:p w:rsidR="0039224D" w:rsidRDefault="0039224D" w:rsidP="0039224D">
      <w:pPr>
        <w:shd w:val="clear" w:color="auto" w:fill="FFFFFF"/>
        <w:spacing w:before="96" w:after="120" w:line="240" w:lineRule="auto"/>
        <w:rPr>
          <w:rFonts w:ascii="Times New Roman" w:eastAsia="Times New Roman" w:hAnsi="Times New Roman" w:cs="Times New Roman"/>
          <w:sz w:val="36"/>
          <w:szCs w:val="36"/>
        </w:rPr>
      </w:pPr>
      <w:r w:rsidRPr="0039224D">
        <w:rPr>
          <w:rFonts w:ascii="Times New Roman" w:eastAsia="Times New Roman" w:hAnsi="Times New Roman" w:cs="Times New Roman"/>
          <w:sz w:val="36"/>
          <w:szCs w:val="36"/>
        </w:rPr>
        <w:t>Alle som tror på ham, har det evige liv i eie.</w:t>
      </w:r>
    </w:p>
    <w:p w:rsidR="0039224D" w:rsidRDefault="0039224D" w:rsidP="0039224D">
      <w:pPr>
        <w:shd w:val="clear" w:color="auto" w:fill="FFFFFF"/>
        <w:spacing w:before="96" w:after="120" w:line="240" w:lineRule="auto"/>
        <w:rPr>
          <w:rFonts w:ascii="Times New Roman" w:eastAsia="Times New Roman" w:hAnsi="Times New Roman" w:cs="Times New Roman"/>
          <w:sz w:val="36"/>
          <w:szCs w:val="36"/>
        </w:rPr>
      </w:pPr>
    </w:p>
    <w:p w:rsidR="0039224D" w:rsidRDefault="0039224D" w:rsidP="0039224D">
      <w:pPr>
        <w:shd w:val="clear" w:color="auto" w:fill="FFFFFF"/>
        <w:spacing w:before="96" w:after="120" w:line="240" w:lineRule="auto"/>
        <w:rPr>
          <w:rFonts w:ascii="Times New Roman" w:eastAsia="Times New Roman" w:hAnsi="Times New Roman" w:cs="Times New Roman"/>
          <w:sz w:val="36"/>
          <w:szCs w:val="36"/>
        </w:rPr>
      </w:pPr>
    </w:p>
    <w:p w:rsidR="0039224D" w:rsidRDefault="0039224D" w:rsidP="0039224D">
      <w:pPr>
        <w:shd w:val="clear" w:color="auto" w:fill="FFFFFF"/>
        <w:spacing w:before="96" w:after="120" w:line="240" w:lineRule="auto"/>
        <w:rPr>
          <w:rFonts w:ascii="Times New Roman" w:eastAsia="Times New Roman" w:hAnsi="Times New Roman" w:cs="Times New Roman"/>
          <w:sz w:val="36"/>
          <w:szCs w:val="36"/>
        </w:rPr>
      </w:pPr>
    </w:p>
    <w:p w:rsidR="0039224D" w:rsidRDefault="0039224D" w:rsidP="0039224D">
      <w:pPr>
        <w:shd w:val="clear" w:color="auto" w:fill="FFFFFF"/>
        <w:spacing w:before="96" w:after="120" w:line="240" w:lineRule="auto"/>
        <w:rPr>
          <w:rFonts w:ascii="Times New Roman" w:eastAsia="Times New Roman" w:hAnsi="Times New Roman" w:cs="Times New Roman"/>
          <w:sz w:val="36"/>
          <w:szCs w:val="36"/>
        </w:rPr>
      </w:pPr>
    </w:p>
    <w:p w:rsidR="0039224D" w:rsidRPr="0039224D" w:rsidRDefault="0039224D" w:rsidP="0039224D">
      <w:pPr>
        <w:shd w:val="clear" w:color="auto" w:fill="FFFFFF"/>
        <w:spacing w:before="96" w:after="120" w:line="240" w:lineRule="auto"/>
        <w:rPr>
          <w:rFonts w:ascii="Times New Roman" w:eastAsia="Times New Roman" w:hAnsi="Times New Roman" w:cs="Times New Roman"/>
          <w:sz w:val="36"/>
          <w:szCs w:val="36"/>
        </w:rPr>
      </w:pPr>
    </w:p>
    <w:p w:rsidR="0039224D" w:rsidRPr="0039224D" w:rsidRDefault="0039224D" w:rsidP="0039224D">
      <w:pPr>
        <w:pBdr>
          <w:bottom w:val="single" w:sz="6" w:space="2" w:color="AAAAAA"/>
        </w:pBdr>
        <w:shd w:val="clear" w:color="auto" w:fill="FFFFFF"/>
        <w:spacing w:after="144" w:line="240" w:lineRule="auto"/>
        <w:outlineLvl w:val="1"/>
        <w:rPr>
          <w:rFonts w:ascii="Times New Roman" w:eastAsia="Times New Roman" w:hAnsi="Times New Roman" w:cs="Times New Roman"/>
          <w:b/>
          <w:sz w:val="36"/>
          <w:szCs w:val="36"/>
        </w:rPr>
      </w:pPr>
      <w:r w:rsidRPr="0039224D">
        <w:rPr>
          <w:rFonts w:ascii="Times New Roman" w:eastAsia="Times New Roman" w:hAnsi="Times New Roman" w:cs="Times New Roman"/>
          <w:b/>
          <w:sz w:val="36"/>
          <w:szCs w:val="36"/>
        </w:rPr>
        <w:t xml:space="preserve">Evangelium   </w:t>
      </w:r>
      <w:proofErr w:type="spellStart"/>
      <w:r w:rsidRPr="0039224D">
        <w:rPr>
          <w:rFonts w:ascii="Times New Roman" w:eastAsia="Times New Roman" w:hAnsi="Times New Roman" w:cs="Times New Roman"/>
          <w:b/>
          <w:sz w:val="36"/>
          <w:szCs w:val="36"/>
        </w:rPr>
        <w:t>Joh</w:t>
      </w:r>
      <w:proofErr w:type="spellEnd"/>
      <w:r w:rsidRPr="0039224D">
        <w:rPr>
          <w:rFonts w:ascii="Times New Roman" w:eastAsia="Times New Roman" w:hAnsi="Times New Roman" w:cs="Times New Roman"/>
          <w:b/>
          <w:sz w:val="36"/>
          <w:szCs w:val="36"/>
        </w:rPr>
        <w:t xml:space="preserve"> 3,14–21</w:t>
      </w:r>
    </w:p>
    <w:p w:rsidR="0039224D" w:rsidRPr="0039224D" w:rsidRDefault="0039224D" w:rsidP="0039224D">
      <w:pPr>
        <w:shd w:val="clear" w:color="auto" w:fill="FFFFFF"/>
        <w:spacing w:after="144" w:line="240" w:lineRule="auto"/>
        <w:rPr>
          <w:rFonts w:ascii="Times New Roman" w:eastAsia="Times New Roman" w:hAnsi="Times New Roman" w:cs="Times New Roman"/>
          <w:i/>
          <w:iCs/>
          <w:sz w:val="36"/>
          <w:szCs w:val="36"/>
        </w:rPr>
      </w:pPr>
      <w:r w:rsidRPr="0039224D">
        <w:rPr>
          <w:rFonts w:ascii="Times New Roman" w:eastAsia="Times New Roman" w:hAnsi="Times New Roman" w:cs="Times New Roman"/>
          <w:i/>
          <w:iCs/>
          <w:sz w:val="36"/>
          <w:szCs w:val="36"/>
        </w:rPr>
        <w:t>Gud sendte sin Sønn for at verden skulle bli frelst ved ham</w:t>
      </w:r>
    </w:p>
    <w:p w:rsidR="0039224D" w:rsidRDefault="0039224D" w:rsidP="0039224D">
      <w:pPr>
        <w:shd w:val="clear" w:color="auto" w:fill="FFFFFF"/>
        <w:spacing w:before="96" w:after="120" w:line="240" w:lineRule="auto"/>
        <w:rPr>
          <w:rFonts w:ascii="Times New Roman" w:eastAsia="Times New Roman" w:hAnsi="Times New Roman" w:cs="Times New Roman"/>
          <w:sz w:val="36"/>
          <w:szCs w:val="36"/>
        </w:rPr>
      </w:pPr>
    </w:p>
    <w:p w:rsidR="0039224D" w:rsidRPr="0039224D" w:rsidRDefault="0039224D" w:rsidP="0039224D">
      <w:pPr>
        <w:shd w:val="clear" w:color="auto" w:fill="FFFFFF"/>
        <w:spacing w:before="96" w:after="120" w:line="240" w:lineRule="auto"/>
        <w:rPr>
          <w:rFonts w:ascii="Times New Roman" w:eastAsia="Times New Roman" w:hAnsi="Times New Roman" w:cs="Times New Roman"/>
          <w:sz w:val="36"/>
          <w:szCs w:val="36"/>
        </w:rPr>
      </w:pPr>
      <w:r w:rsidRPr="0039224D">
        <w:rPr>
          <w:rFonts w:ascii="Times New Roman" w:eastAsia="Times New Roman" w:hAnsi="Times New Roman" w:cs="Times New Roman"/>
          <w:sz w:val="36"/>
          <w:szCs w:val="36"/>
        </w:rPr>
        <w:t xml:space="preserve">På den tid sa Jesus til </w:t>
      </w:r>
      <w:proofErr w:type="spellStart"/>
      <w:r w:rsidRPr="0039224D">
        <w:rPr>
          <w:rFonts w:ascii="Times New Roman" w:eastAsia="Times New Roman" w:hAnsi="Times New Roman" w:cs="Times New Roman"/>
          <w:sz w:val="36"/>
          <w:szCs w:val="36"/>
        </w:rPr>
        <w:t>Nikodemos</w:t>
      </w:r>
      <w:proofErr w:type="spellEnd"/>
      <w:r w:rsidRPr="0039224D">
        <w:rPr>
          <w:rFonts w:ascii="Times New Roman" w:eastAsia="Times New Roman" w:hAnsi="Times New Roman" w:cs="Times New Roman"/>
          <w:sz w:val="36"/>
          <w:szCs w:val="36"/>
        </w:rPr>
        <w:t>:</w:t>
      </w:r>
    </w:p>
    <w:p w:rsidR="0039224D" w:rsidRPr="0039224D" w:rsidRDefault="0039224D" w:rsidP="0039224D">
      <w:pPr>
        <w:shd w:val="clear" w:color="auto" w:fill="FFFFFF"/>
        <w:spacing w:before="96" w:after="120" w:line="240" w:lineRule="auto"/>
        <w:rPr>
          <w:rFonts w:ascii="Times New Roman" w:eastAsia="Times New Roman" w:hAnsi="Times New Roman" w:cs="Times New Roman"/>
          <w:sz w:val="36"/>
          <w:szCs w:val="36"/>
        </w:rPr>
      </w:pPr>
      <w:r w:rsidRPr="0039224D">
        <w:rPr>
          <w:rFonts w:ascii="Times New Roman" w:eastAsia="Times New Roman" w:hAnsi="Times New Roman" w:cs="Times New Roman"/>
          <w:sz w:val="36"/>
          <w:szCs w:val="36"/>
        </w:rPr>
        <w:t>«Som Moses reiste slangen i ørkenen, slik skal Menneskesønnen bli løftet opp – for at hver og en som tror, ved ham skal få det evige liv i eie.»</w:t>
      </w:r>
    </w:p>
    <w:p w:rsidR="0039224D" w:rsidRPr="0039224D" w:rsidRDefault="0039224D" w:rsidP="0039224D">
      <w:pPr>
        <w:shd w:val="clear" w:color="auto" w:fill="FFFFFF"/>
        <w:spacing w:before="96" w:after="120" w:line="240" w:lineRule="auto"/>
        <w:rPr>
          <w:rFonts w:ascii="Times New Roman" w:eastAsia="Times New Roman" w:hAnsi="Times New Roman" w:cs="Times New Roman"/>
          <w:sz w:val="36"/>
          <w:szCs w:val="36"/>
        </w:rPr>
      </w:pPr>
      <w:r w:rsidRPr="0039224D">
        <w:rPr>
          <w:rFonts w:ascii="Times New Roman" w:eastAsia="Times New Roman" w:hAnsi="Times New Roman" w:cs="Times New Roman"/>
          <w:sz w:val="36"/>
          <w:szCs w:val="36"/>
        </w:rPr>
        <w:t>Ja, så høyt elsket Gud verden, at han gav sin enbårne Sønn til pris – for å frelse fra undergang alle som tror på ham, og gi dem det evige liv i eie. Gud sendte jo sin Sønn til verden, ikke for å fordømme den, men for at verden skulle bli frelst ved ham. Den som tror på ham, blir ikke dømt; men den som ikke tror, er allerede dømt, fordi han ikke har villet tro på Guds enbårne Sønns navn.</w:t>
      </w:r>
    </w:p>
    <w:p w:rsidR="0039224D" w:rsidRPr="0039224D" w:rsidRDefault="0039224D" w:rsidP="0039224D">
      <w:pPr>
        <w:shd w:val="clear" w:color="auto" w:fill="FFFFFF"/>
        <w:spacing w:before="96" w:after="120" w:line="240" w:lineRule="auto"/>
        <w:rPr>
          <w:rFonts w:ascii="Times New Roman" w:eastAsia="Times New Roman" w:hAnsi="Times New Roman" w:cs="Times New Roman"/>
          <w:sz w:val="36"/>
          <w:szCs w:val="36"/>
        </w:rPr>
      </w:pPr>
      <w:r w:rsidRPr="0039224D">
        <w:rPr>
          <w:rFonts w:ascii="Times New Roman" w:eastAsia="Times New Roman" w:hAnsi="Times New Roman" w:cs="Times New Roman"/>
          <w:sz w:val="36"/>
          <w:szCs w:val="36"/>
        </w:rPr>
        <w:t>Og så lyder dommen: At lyset er kommet til verden, og menneskene valgte mørket fremfor lyset, fordi deres verk var ondt. For hver og en av dem som gjør ondt, hater lyset og holder seg borte fra det, for å unngå at hans gjerninger blir avslørt. Men den som handler som sannheten byr, han kommer frem i lyset, så det kan bli åpenbart at hans verk er gjort i Gud.</w:t>
      </w:r>
    </w:p>
    <w:p w:rsidR="0039224D" w:rsidRPr="0039224D" w:rsidRDefault="0039224D">
      <w:pPr>
        <w:rPr>
          <w:rFonts w:ascii="Times New Roman" w:hAnsi="Times New Roman" w:cs="Times New Roman"/>
          <w:sz w:val="36"/>
          <w:szCs w:val="36"/>
        </w:rPr>
      </w:pPr>
    </w:p>
    <w:sectPr w:rsidR="0039224D" w:rsidRPr="00392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4D"/>
    <w:rsid w:val="0039224D"/>
  </w:rsids>
  <m:mathPr>
    <m:mathFont m:val="Cambria Math"/>
    <m:brkBin m:val="before"/>
    <m:brkBinSub m:val="--"/>
    <m:smallFrac m:val="0"/>
    <m:dispDef/>
    <m:lMargin m:val="0"/>
    <m:rMargin m:val="0"/>
    <m:defJc m:val="centerGroup"/>
    <m:wrapIndent m:val="1440"/>
    <m:intLim m:val="subSup"/>
    <m:naryLim m:val="undOvr"/>
  </m:mathPr>
  <w:themeFontLang w:val="nb-NO"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7432"/>
  <w15:chartTrackingRefBased/>
  <w15:docId w15:val="{032EE456-6977-4521-A67D-E8CCD87A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24D"/>
  </w:style>
  <w:style w:type="paragraph" w:styleId="Overskrift2">
    <w:name w:val="heading 2"/>
    <w:basedOn w:val="Normal"/>
    <w:link w:val="Overskrift2Tegn"/>
    <w:uiPriority w:val="9"/>
    <w:qFormat/>
    <w:rsid w:val="003922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9224D"/>
    <w:rPr>
      <w:rFonts w:ascii="Times New Roman" w:eastAsia="Times New Roman" w:hAnsi="Times New Roman" w:cs="Times New Roman"/>
      <w:b/>
      <w:bCs/>
      <w:sz w:val="36"/>
      <w:szCs w:val="36"/>
    </w:rPr>
  </w:style>
  <w:style w:type="character" w:customStyle="1" w:styleId="mw-headline">
    <w:name w:val="mw-headline"/>
    <w:basedOn w:val="Standardskriftforavsnitt"/>
    <w:rsid w:val="0039224D"/>
  </w:style>
  <w:style w:type="paragraph" w:styleId="NormalWeb">
    <w:name w:val="Normal (Web)"/>
    <w:basedOn w:val="Normal"/>
    <w:uiPriority w:val="99"/>
    <w:semiHidden/>
    <w:unhideWhenUsed/>
    <w:rsid w:val="003922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vers">
    <w:name w:val="nvers"/>
    <w:basedOn w:val="Normal"/>
    <w:rsid w:val="003922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245935">
      <w:bodyDiv w:val="1"/>
      <w:marLeft w:val="0"/>
      <w:marRight w:val="0"/>
      <w:marTop w:val="0"/>
      <w:marBottom w:val="0"/>
      <w:divBdr>
        <w:top w:val="none" w:sz="0" w:space="0" w:color="auto"/>
        <w:left w:val="none" w:sz="0" w:space="0" w:color="auto"/>
        <w:bottom w:val="none" w:sz="0" w:space="0" w:color="auto"/>
        <w:right w:val="none" w:sz="0" w:space="0" w:color="auto"/>
      </w:divBdr>
      <w:divsChild>
        <w:div w:id="366567997">
          <w:marLeft w:val="0"/>
          <w:marRight w:val="2400"/>
          <w:marTop w:val="144"/>
          <w:marBottom w:val="144"/>
          <w:divBdr>
            <w:top w:val="none" w:sz="0" w:space="0" w:color="auto"/>
            <w:left w:val="none" w:sz="0" w:space="0" w:color="auto"/>
            <w:bottom w:val="none" w:sz="0" w:space="0" w:color="auto"/>
            <w:right w:val="none" w:sz="0" w:space="0" w:color="auto"/>
          </w:divBdr>
        </w:div>
        <w:div w:id="1467507510">
          <w:marLeft w:val="0"/>
          <w:marRight w:val="2400"/>
          <w:marTop w:val="144"/>
          <w:marBottom w:val="144"/>
          <w:divBdr>
            <w:top w:val="none" w:sz="0" w:space="0" w:color="auto"/>
            <w:left w:val="none" w:sz="0" w:space="0" w:color="auto"/>
            <w:bottom w:val="none" w:sz="0" w:space="0" w:color="auto"/>
            <w:right w:val="none" w:sz="0" w:space="0" w:color="auto"/>
          </w:divBdr>
        </w:div>
        <w:div w:id="812793426">
          <w:marLeft w:val="0"/>
          <w:marRight w:val="2400"/>
          <w:marTop w:val="144"/>
          <w:marBottom w:val="14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651</Words>
  <Characters>3456</Characters>
  <Application>Microsoft Office Word</Application>
  <DocSecurity>0</DocSecurity>
  <Lines>28</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Rosália Bjerkedal</dc:creator>
  <cp:keywords/>
  <dc:description/>
  <cp:lastModifiedBy>Rosália Bjerkedal</cp:lastModifiedBy>
  <cp:revision>1</cp:revision>
  <dcterms:created xsi:type="dcterms:W3CDTF">2018-02-15T11:49:00Z</dcterms:created>
  <dcterms:modified xsi:type="dcterms:W3CDTF">2018-02-15T11:54:00Z</dcterms:modified>
</cp:coreProperties>
</file>