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323E920A" w14:textId="3BD3DBD0" w:rsidR="00FB4022" w:rsidRPr="00FB4022" w:rsidRDefault="00FB4022" w:rsidP="00FB4022">
      <w:pPr>
        <w:pBdr>
          <w:bottom w:val="single" w:sz="6" w:space="0" w:color="A2A9B1"/>
        </w:pBdr>
        <w:spacing w:after="24" w:line="288" w:lineRule="atLeast"/>
        <w:outlineLvl w:val="0"/>
        <w:rPr>
          <w:rFonts w:ascii="Arial" w:eastAsia="Times New Roman" w:hAnsi="Arial" w:cs="Arial"/>
          <w:color w:val="000000"/>
          <w:kern w:val="36"/>
          <w:sz w:val="36"/>
          <w:szCs w:val="36"/>
        </w:rPr>
      </w:pPr>
      <w:r w:rsidRPr="00FB4022">
        <w:rPr>
          <w:rFonts w:ascii="Arial" w:eastAsia="Times New Roman" w:hAnsi="Arial" w:cs="Arial"/>
          <w:color w:val="000000"/>
          <w:kern w:val="36"/>
          <w:sz w:val="36"/>
          <w:szCs w:val="36"/>
        </w:rPr>
        <w:t xml:space="preserve">De hellige erkeengler Mikael, Gabriel og Rafael </w:t>
      </w:r>
      <w:r>
        <w:rPr>
          <w:rFonts w:ascii="Arial" w:eastAsia="Times New Roman" w:hAnsi="Arial" w:cs="Arial"/>
          <w:color w:val="000000"/>
          <w:kern w:val="36"/>
          <w:sz w:val="36"/>
          <w:szCs w:val="36"/>
        </w:rPr>
        <w:t xml:space="preserve">      </w:t>
      </w:r>
      <w:proofErr w:type="gramStart"/>
      <w:r>
        <w:rPr>
          <w:rFonts w:ascii="Arial" w:eastAsia="Times New Roman" w:hAnsi="Arial" w:cs="Arial"/>
          <w:color w:val="000000"/>
          <w:kern w:val="36"/>
          <w:sz w:val="36"/>
          <w:szCs w:val="36"/>
        </w:rPr>
        <w:t xml:space="preserve">   </w:t>
      </w:r>
      <w:r w:rsidRPr="00FB4022">
        <w:rPr>
          <w:rFonts w:ascii="Arial" w:eastAsia="Times New Roman" w:hAnsi="Arial" w:cs="Arial"/>
          <w:color w:val="000000"/>
          <w:kern w:val="36"/>
          <w:sz w:val="36"/>
          <w:szCs w:val="36"/>
        </w:rPr>
        <w:t>(</w:t>
      </w:r>
      <w:proofErr w:type="gramEnd"/>
      <w:r w:rsidRPr="00FB4022">
        <w:rPr>
          <w:rFonts w:ascii="Arial" w:eastAsia="Times New Roman" w:hAnsi="Arial" w:cs="Arial"/>
          <w:color w:val="000000"/>
          <w:kern w:val="36"/>
          <w:sz w:val="36"/>
          <w:szCs w:val="36"/>
        </w:rPr>
        <w:t>29. september)</w:t>
      </w:r>
    </w:p>
    <w:p w14:paraId="07106937" w14:textId="49A47B73" w:rsidR="00FB4022" w:rsidRPr="00F95933" w:rsidRDefault="00FB4022">
      <w:pPr>
        <w:rPr>
          <w:rFonts w:ascii="Times New Roman" w:hAnsi="Times New Roman" w:cs="Times New Roman"/>
          <w:sz w:val="36"/>
          <w:szCs w:val="36"/>
        </w:rPr>
      </w:pPr>
    </w:p>
    <w:p w14:paraId="5340D10D" w14:textId="4AFBE3D0" w:rsidR="00FB4022" w:rsidRPr="00F95933" w:rsidRDefault="00FB4022" w:rsidP="00FB4022">
      <w:pPr>
        <w:pStyle w:val="Overskrift2"/>
        <w:pBdr>
          <w:bottom w:val="single" w:sz="6" w:space="2" w:color="A2A9B1"/>
        </w:pBdr>
        <w:shd w:val="clear" w:color="auto" w:fill="FFFFFF"/>
        <w:spacing w:before="0" w:after="144"/>
        <w:rPr>
          <w:rFonts w:ascii="Times New Roman" w:hAnsi="Times New Roman" w:cs="Times New Roman"/>
          <w:color w:val="auto"/>
          <w:sz w:val="36"/>
          <w:szCs w:val="36"/>
        </w:rPr>
      </w:pPr>
      <w:proofErr w:type="gramStart"/>
      <w:r w:rsidRPr="00F95933">
        <w:rPr>
          <w:rStyle w:val="mw-headline"/>
          <w:rFonts w:ascii="Times New Roman" w:hAnsi="Times New Roman" w:cs="Times New Roman"/>
          <w:b/>
          <w:bCs/>
          <w:color w:val="auto"/>
          <w:sz w:val="36"/>
          <w:szCs w:val="36"/>
        </w:rPr>
        <w:t>Lesning</w:t>
      </w:r>
      <w:r w:rsidRPr="00F95933">
        <w:rPr>
          <w:rStyle w:val="mw-headline"/>
          <w:rFonts w:ascii="Times New Roman" w:hAnsi="Times New Roman" w:cs="Times New Roman"/>
          <w:b/>
          <w:bCs/>
          <w:color w:val="auto"/>
          <w:sz w:val="36"/>
          <w:szCs w:val="36"/>
        </w:rPr>
        <w:t xml:space="preserve">  </w:t>
      </w:r>
      <w:r w:rsidRPr="00F95933">
        <w:rPr>
          <w:rFonts w:ascii="Times New Roman" w:hAnsi="Times New Roman" w:cs="Times New Roman"/>
          <w:color w:val="auto"/>
          <w:sz w:val="36"/>
          <w:szCs w:val="36"/>
        </w:rPr>
        <w:t>Dan</w:t>
      </w:r>
      <w:proofErr w:type="gramEnd"/>
      <w:r w:rsidRPr="00F95933">
        <w:rPr>
          <w:rFonts w:ascii="Times New Roman" w:hAnsi="Times New Roman" w:cs="Times New Roman"/>
          <w:color w:val="auto"/>
          <w:sz w:val="36"/>
          <w:szCs w:val="36"/>
        </w:rPr>
        <w:t xml:space="preserve"> 7,9–10.13–14</w:t>
      </w:r>
    </w:p>
    <w:p w14:paraId="78A0B07E" w14:textId="77777777" w:rsidR="00FB4022" w:rsidRPr="00F95933" w:rsidRDefault="00FB4022" w:rsidP="00FB4022">
      <w:pPr>
        <w:shd w:val="clear" w:color="auto" w:fill="FFFFFF"/>
        <w:rPr>
          <w:rFonts w:ascii="Times New Roman" w:hAnsi="Times New Roman" w:cs="Times New Roman"/>
          <w:i/>
          <w:iCs/>
          <w:sz w:val="36"/>
          <w:szCs w:val="36"/>
        </w:rPr>
      </w:pPr>
      <w:r w:rsidRPr="00F95933">
        <w:rPr>
          <w:rFonts w:ascii="Times New Roman" w:hAnsi="Times New Roman" w:cs="Times New Roman"/>
          <w:i/>
          <w:iCs/>
          <w:sz w:val="36"/>
          <w:szCs w:val="36"/>
        </w:rPr>
        <w:t>Tusen på tusen tjente ham</w:t>
      </w:r>
    </w:p>
    <w:p w14:paraId="479FCAA2" w14:textId="77777777" w:rsidR="00FB4022" w:rsidRPr="00F95933" w:rsidRDefault="00FB4022" w:rsidP="00FB4022">
      <w:pPr>
        <w:pStyle w:val="NormalWeb"/>
        <w:shd w:val="clear" w:color="auto" w:fill="FFFFFF"/>
        <w:spacing w:before="96" w:beforeAutospacing="0" w:after="120" w:afterAutospacing="0"/>
        <w:rPr>
          <w:sz w:val="36"/>
          <w:szCs w:val="36"/>
        </w:rPr>
      </w:pPr>
      <w:r w:rsidRPr="00F95933">
        <w:rPr>
          <w:sz w:val="36"/>
          <w:szCs w:val="36"/>
        </w:rPr>
        <w:t xml:space="preserve">I et syn om natten så jeg: Tronstoler ble satt frem, og en som var gammel av dager, tok sete. Hans klær var hvite som </w:t>
      </w:r>
      <w:proofErr w:type="spellStart"/>
      <w:r w:rsidRPr="00F95933">
        <w:rPr>
          <w:sz w:val="36"/>
          <w:szCs w:val="36"/>
        </w:rPr>
        <w:t>sne</w:t>
      </w:r>
      <w:proofErr w:type="spellEnd"/>
      <w:r w:rsidRPr="00F95933">
        <w:rPr>
          <w:sz w:val="36"/>
          <w:szCs w:val="36"/>
        </w:rPr>
        <w:t xml:space="preserve"> og håret på hans hode som ren ull. Hans trone var flammende luer, og dens hjul var luende ild. En strøm av ild fløt frem, og den gikk ut foran ham. Tusen på tusen tjente ham, ti tusen, ja titusener stod foran ham. Retten ble satt, og bøker ble åpnet.</w:t>
      </w:r>
    </w:p>
    <w:p w14:paraId="582D823D" w14:textId="77777777" w:rsidR="00FB4022" w:rsidRPr="00F95933" w:rsidRDefault="00FB4022" w:rsidP="00FB4022">
      <w:pPr>
        <w:pStyle w:val="NormalWeb"/>
        <w:shd w:val="clear" w:color="auto" w:fill="FFFFFF"/>
        <w:spacing w:before="96" w:beforeAutospacing="0" w:after="120" w:afterAutospacing="0"/>
        <w:rPr>
          <w:sz w:val="36"/>
          <w:szCs w:val="36"/>
        </w:rPr>
      </w:pPr>
      <w:r w:rsidRPr="00F95933">
        <w:rPr>
          <w:sz w:val="36"/>
          <w:szCs w:val="36"/>
        </w:rPr>
        <w:t xml:space="preserve">Videre så jeg i mine </w:t>
      </w:r>
      <w:proofErr w:type="spellStart"/>
      <w:r w:rsidRPr="00F95933">
        <w:rPr>
          <w:sz w:val="36"/>
          <w:szCs w:val="36"/>
        </w:rPr>
        <w:t>nattsyner</w:t>
      </w:r>
      <w:proofErr w:type="spellEnd"/>
      <w:r w:rsidRPr="00F95933">
        <w:rPr>
          <w:sz w:val="36"/>
          <w:szCs w:val="36"/>
        </w:rPr>
        <w:t>: Se, med himmelens skyer kom det en som var lik en menneskesønn. Han nærmet seg den gamle av dager og ble ført frem for ham. Han fikk herredømme, ære og rike; folk og stammer med ulike språk, alle folkeslag skal tjene ham. Hans velde er et evig velde, det skal ikke forgå; hans rike går aldri til grunne.</w:t>
      </w:r>
    </w:p>
    <w:p w14:paraId="64EA52BF" w14:textId="77777777" w:rsidR="00FB4022" w:rsidRPr="00F95933" w:rsidRDefault="00FB4022" w:rsidP="00FB4022">
      <w:pPr>
        <w:pStyle w:val="NormalWeb"/>
        <w:shd w:val="clear" w:color="auto" w:fill="FFFFFF"/>
        <w:spacing w:before="96" w:beforeAutospacing="0" w:after="120" w:afterAutospacing="0"/>
        <w:rPr>
          <w:sz w:val="36"/>
          <w:szCs w:val="36"/>
        </w:rPr>
      </w:pPr>
      <w:r w:rsidRPr="00F95933">
        <w:rPr>
          <w:rStyle w:val="eller"/>
          <w:i/>
          <w:iCs/>
          <w:sz w:val="36"/>
          <w:szCs w:val="36"/>
        </w:rPr>
        <w:t>Eller:</w:t>
      </w:r>
    </w:p>
    <w:p w14:paraId="0D442FD8" w14:textId="7B3558C3" w:rsidR="00FB4022" w:rsidRPr="00F95933" w:rsidRDefault="00FB4022" w:rsidP="00FB4022">
      <w:pPr>
        <w:pStyle w:val="Overskrift2"/>
        <w:pBdr>
          <w:bottom w:val="single" w:sz="6" w:space="2" w:color="A2A9B1"/>
        </w:pBdr>
        <w:shd w:val="clear" w:color="auto" w:fill="FFFFFF"/>
        <w:spacing w:before="0" w:after="144"/>
        <w:rPr>
          <w:rFonts w:ascii="Times New Roman" w:hAnsi="Times New Roman" w:cs="Times New Roman"/>
          <w:color w:val="auto"/>
          <w:sz w:val="36"/>
          <w:szCs w:val="36"/>
        </w:rPr>
      </w:pPr>
      <w:r w:rsidRPr="00F95933">
        <w:rPr>
          <w:rStyle w:val="mw-headline"/>
          <w:rFonts w:ascii="Times New Roman" w:hAnsi="Times New Roman" w:cs="Times New Roman"/>
          <w:b/>
          <w:bCs/>
          <w:color w:val="auto"/>
          <w:sz w:val="36"/>
          <w:szCs w:val="36"/>
        </w:rPr>
        <w:t>Lesning</w:t>
      </w:r>
      <w:r w:rsidRPr="00F95933">
        <w:rPr>
          <w:rStyle w:val="mw-headline"/>
          <w:rFonts w:ascii="Times New Roman" w:hAnsi="Times New Roman" w:cs="Times New Roman"/>
          <w:b/>
          <w:bCs/>
          <w:color w:val="auto"/>
          <w:sz w:val="36"/>
          <w:szCs w:val="36"/>
        </w:rPr>
        <w:t xml:space="preserve">   </w:t>
      </w:r>
      <w:proofErr w:type="spellStart"/>
      <w:r w:rsidRPr="00F95933">
        <w:rPr>
          <w:rFonts w:ascii="Times New Roman" w:hAnsi="Times New Roman" w:cs="Times New Roman"/>
          <w:color w:val="auto"/>
          <w:sz w:val="36"/>
          <w:szCs w:val="36"/>
        </w:rPr>
        <w:t>Åp</w:t>
      </w:r>
      <w:proofErr w:type="spellEnd"/>
      <w:r w:rsidRPr="00F95933">
        <w:rPr>
          <w:rFonts w:ascii="Times New Roman" w:hAnsi="Times New Roman" w:cs="Times New Roman"/>
          <w:color w:val="auto"/>
          <w:sz w:val="36"/>
          <w:szCs w:val="36"/>
        </w:rPr>
        <w:t xml:space="preserve"> 12,7–12a</w:t>
      </w:r>
    </w:p>
    <w:p w14:paraId="0BEC2BFE" w14:textId="77777777" w:rsidR="00FB4022" w:rsidRPr="00F95933" w:rsidRDefault="00FB4022" w:rsidP="00FB4022">
      <w:pPr>
        <w:shd w:val="clear" w:color="auto" w:fill="FFFFFF"/>
        <w:rPr>
          <w:rFonts w:ascii="Times New Roman" w:hAnsi="Times New Roman" w:cs="Times New Roman"/>
          <w:i/>
          <w:iCs/>
          <w:sz w:val="36"/>
          <w:szCs w:val="36"/>
        </w:rPr>
      </w:pPr>
      <w:r w:rsidRPr="00F95933">
        <w:rPr>
          <w:rFonts w:ascii="Times New Roman" w:hAnsi="Times New Roman" w:cs="Times New Roman"/>
          <w:i/>
          <w:iCs/>
          <w:sz w:val="36"/>
          <w:szCs w:val="36"/>
        </w:rPr>
        <w:t>Mikael og hans engler førte krig mot dragen</w:t>
      </w:r>
    </w:p>
    <w:p w14:paraId="7E605D6D" w14:textId="77777777" w:rsidR="00FB4022" w:rsidRPr="00F95933" w:rsidRDefault="00FB4022" w:rsidP="00FB4022">
      <w:pPr>
        <w:pStyle w:val="NormalWeb"/>
        <w:shd w:val="clear" w:color="auto" w:fill="FFFFFF"/>
        <w:spacing w:before="96" w:beforeAutospacing="0" w:after="120" w:afterAutospacing="0"/>
        <w:rPr>
          <w:sz w:val="36"/>
          <w:szCs w:val="36"/>
        </w:rPr>
      </w:pPr>
      <w:r w:rsidRPr="00F95933">
        <w:rPr>
          <w:sz w:val="36"/>
          <w:szCs w:val="36"/>
        </w:rPr>
        <w:t>På den tid brøt det ut en krig i himmelen: Mikael og hans engler førte krig mot dragen. Og dragen førte også krig, sammen med sine engler, men bukket under og mistet sin plass i himmelen. Og dragen, den store, – urtidens slange, djevelen, eller Satan, er hans navn – han som fører hele verden vill, – han ble styrtet ned på jorden, og hans engler med ham.</w:t>
      </w:r>
    </w:p>
    <w:p w14:paraId="51ED1A9A" w14:textId="4B3BCA06" w:rsidR="00FB4022" w:rsidRPr="00F95933" w:rsidRDefault="00FB4022" w:rsidP="00FB4022">
      <w:pPr>
        <w:pStyle w:val="NormalWeb"/>
        <w:shd w:val="clear" w:color="auto" w:fill="FFFFFF"/>
        <w:spacing w:before="96" w:beforeAutospacing="0" w:after="120" w:afterAutospacing="0"/>
        <w:rPr>
          <w:sz w:val="36"/>
          <w:szCs w:val="36"/>
        </w:rPr>
      </w:pPr>
      <w:r w:rsidRPr="00F95933">
        <w:rPr>
          <w:sz w:val="36"/>
          <w:szCs w:val="36"/>
        </w:rPr>
        <w:t xml:space="preserve">Da hørte jeg en kraftig røst fra himmelen si: «Fra nå av står frelsen og kraften fast, vår Guds herredømme og hans Salvedes makt! for våre brødres anklager er styrtet – han som dag og natt anklaget dem overfor vår Gud! Ved Lammets blod </w:t>
      </w:r>
      <w:r w:rsidRPr="00F95933">
        <w:rPr>
          <w:sz w:val="36"/>
          <w:szCs w:val="36"/>
        </w:rPr>
        <w:lastRenderedPageBreak/>
        <w:t>har de vunnet over ham, og ved sitt eget vitnesbyrd – de hadde ikke sitt liv for kjært til å gå i døden. Fryd dere derfor, himler, og alle som har sin bolig der!»</w:t>
      </w:r>
    </w:p>
    <w:p w14:paraId="4FC2326D" w14:textId="77777777" w:rsidR="00FB4022" w:rsidRPr="00F95933" w:rsidRDefault="00FB4022" w:rsidP="00FB4022">
      <w:pPr>
        <w:pStyle w:val="NormalWeb"/>
        <w:shd w:val="clear" w:color="auto" w:fill="FFFFFF"/>
        <w:spacing w:before="96" w:beforeAutospacing="0" w:after="120" w:afterAutospacing="0"/>
        <w:rPr>
          <w:sz w:val="36"/>
          <w:szCs w:val="36"/>
        </w:rPr>
      </w:pPr>
    </w:p>
    <w:p w14:paraId="154DCAD4" w14:textId="26974FD6" w:rsidR="00FB4022" w:rsidRPr="00F95933" w:rsidRDefault="00FB4022" w:rsidP="00FB4022">
      <w:pPr>
        <w:pStyle w:val="Overskrift2"/>
        <w:pBdr>
          <w:bottom w:val="single" w:sz="6" w:space="2" w:color="A2A9B1"/>
        </w:pBdr>
        <w:shd w:val="clear" w:color="auto" w:fill="FFFFFF"/>
        <w:spacing w:before="0" w:after="144"/>
        <w:rPr>
          <w:rFonts w:ascii="Times New Roman" w:hAnsi="Times New Roman" w:cs="Times New Roman"/>
          <w:color w:val="auto"/>
          <w:sz w:val="36"/>
          <w:szCs w:val="36"/>
        </w:rPr>
      </w:pPr>
      <w:proofErr w:type="spellStart"/>
      <w:r w:rsidRPr="00F95933">
        <w:rPr>
          <w:rStyle w:val="mw-headline"/>
          <w:rFonts w:ascii="Times New Roman" w:hAnsi="Times New Roman" w:cs="Times New Roman"/>
          <w:b/>
          <w:bCs/>
          <w:color w:val="auto"/>
          <w:sz w:val="36"/>
          <w:szCs w:val="36"/>
        </w:rPr>
        <w:t>Responsoriesalme</w:t>
      </w:r>
      <w:proofErr w:type="spellEnd"/>
      <w:r w:rsidRPr="00F95933">
        <w:rPr>
          <w:rStyle w:val="mw-headline"/>
          <w:rFonts w:ascii="Times New Roman" w:hAnsi="Times New Roman" w:cs="Times New Roman"/>
          <w:b/>
          <w:bCs/>
          <w:color w:val="auto"/>
          <w:sz w:val="36"/>
          <w:szCs w:val="36"/>
        </w:rPr>
        <w:t xml:space="preserve">   </w:t>
      </w:r>
      <w:r w:rsidRPr="00F95933">
        <w:rPr>
          <w:rFonts w:ascii="Times New Roman" w:hAnsi="Times New Roman" w:cs="Times New Roman"/>
          <w:color w:val="auto"/>
          <w:sz w:val="36"/>
          <w:szCs w:val="36"/>
        </w:rPr>
        <w:t>Sal 138 (137),1–2a. 2bc–3. 4–5</w:t>
      </w:r>
    </w:p>
    <w:p w14:paraId="646ADC23" w14:textId="77777777" w:rsidR="00FB4022" w:rsidRPr="00F95933" w:rsidRDefault="00FB4022" w:rsidP="00FB4022">
      <w:pPr>
        <w:pStyle w:val="nvers"/>
        <w:shd w:val="clear" w:color="auto" w:fill="FFFFFF"/>
        <w:spacing w:before="96" w:beforeAutospacing="0" w:after="120" w:afterAutospacing="0"/>
        <w:rPr>
          <w:sz w:val="36"/>
          <w:szCs w:val="36"/>
        </w:rPr>
      </w:pPr>
      <w:r w:rsidRPr="00F95933">
        <w:rPr>
          <w:b/>
          <w:bCs/>
          <w:sz w:val="36"/>
          <w:szCs w:val="36"/>
        </w:rPr>
        <w:t>Omkved:</w:t>
      </w:r>
      <w:r w:rsidRPr="00F95933">
        <w:rPr>
          <w:sz w:val="36"/>
          <w:szCs w:val="36"/>
        </w:rPr>
        <w:t> For englenes åsyn vil jeg lovsynge deg, Herre.</w:t>
      </w:r>
    </w:p>
    <w:p w14:paraId="24C5CC90" w14:textId="77777777" w:rsidR="00FB4022" w:rsidRPr="00F95933" w:rsidRDefault="00FB4022" w:rsidP="00FB4022">
      <w:pPr>
        <w:pStyle w:val="NormalWeb"/>
        <w:shd w:val="clear" w:color="auto" w:fill="FFFFFF"/>
        <w:spacing w:before="96" w:beforeAutospacing="0" w:after="120" w:afterAutospacing="0"/>
        <w:rPr>
          <w:sz w:val="36"/>
          <w:szCs w:val="36"/>
        </w:rPr>
      </w:pPr>
    </w:p>
    <w:p w14:paraId="728C2299" w14:textId="18F25C26" w:rsidR="00FB4022" w:rsidRPr="00F95933" w:rsidRDefault="00FB4022" w:rsidP="00FB4022">
      <w:pPr>
        <w:pStyle w:val="NormalWeb"/>
        <w:shd w:val="clear" w:color="auto" w:fill="FFFFFF"/>
        <w:spacing w:before="96" w:beforeAutospacing="0" w:after="120" w:afterAutospacing="0"/>
        <w:rPr>
          <w:sz w:val="36"/>
          <w:szCs w:val="36"/>
        </w:rPr>
      </w:pPr>
      <w:r w:rsidRPr="00F95933">
        <w:rPr>
          <w:sz w:val="36"/>
          <w:szCs w:val="36"/>
        </w:rPr>
        <w:t>Jeg vil prise deg, Herre, av hele mitt hjerte.</w:t>
      </w:r>
      <w:r w:rsidRPr="00F95933">
        <w:rPr>
          <w:sz w:val="36"/>
          <w:szCs w:val="36"/>
        </w:rPr>
        <w:br/>
        <w:t>Du lytter til mine ord.</w:t>
      </w:r>
      <w:r w:rsidRPr="00F95933">
        <w:rPr>
          <w:sz w:val="36"/>
          <w:szCs w:val="36"/>
        </w:rPr>
        <w:br/>
        <w:t>For englenes åsyn vil jeg lovsynge deg,</w:t>
      </w:r>
      <w:r w:rsidRPr="00F95933">
        <w:rPr>
          <w:sz w:val="36"/>
          <w:szCs w:val="36"/>
        </w:rPr>
        <w:br/>
        <w:t>tilbe deg vendt mot ditt hellige tempel.</w:t>
      </w:r>
    </w:p>
    <w:p w14:paraId="4D2203EC" w14:textId="77777777" w:rsidR="00F07823" w:rsidRPr="00F95933" w:rsidRDefault="00F07823" w:rsidP="00FB4022">
      <w:pPr>
        <w:pStyle w:val="NormalWeb"/>
        <w:shd w:val="clear" w:color="auto" w:fill="FFFFFF"/>
        <w:spacing w:before="96" w:beforeAutospacing="0" w:after="120" w:afterAutospacing="0"/>
        <w:rPr>
          <w:sz w:val="36"/>
          <w:szCs w:val="36"/>
        </w:rPr>
      </w:pPr>
    </w:p>
    <w:p w14:paraId="05183967" w14:textId="1B3EA3E3" w:rsidR="00FB4022" w:rsidRPr="00F95933" w:rsidRDefault="00FB4022" w:rsidP="00FB4022">
      <w:pPr>
        <w:pStyle w:val="NormalWeb"/>
        <w:shd w:val="clear" w:color="auto" w:fill="FFFFFF"/>
        <w:spacing w:before="96" w:beforeAutospacing="0" w:after="120" w:afterAutospacing="0"/>
        <w:rPr>
          <w:sz w:val="36"/>
          <w:szCs w:val="36"/>
        </w:rPr>
      </w:pPr>
      <w:r w:rsidRPr="00F95933">
        <w:rPr>
          <w:sz w:val="36"/>
          <w:szCs w:val="36"/>
        </w:rPr>
        <w:t>Jeg vil synge om din godhet, din trofasthet,</w:t>
      </w:r>
      <w:r w:rsidRPr="00F95933">
        <w:rPr>
          <w:sz w:val="36"/>
          <w:szCs w:val="36"/>
        </w:rPr>
        <w:br/>
        <w:t>for du har herliggjort ditt navn.</w:t>
      </w:r>
      <w:r w:rsidRPr="00F95933">
        <w:rPr>
          <w:sz w:val="36"/>
          <w:szCs w:val="36"/>
        </w:rPr>
        <w:br/>
        <w:t>Den dag jeg ropte, gav du meg svar.</w:t>
      </w:r>
      <w:r w:rsidRPr="00F95933">
        <w:rPr>
          <w:sz w:val="36"/>
          <w:szCs w:val="36"/>
        </w:rPr>
        <w:br/>
        <w:t>Min sjel fikk mot og styrke.</w:t>
      </w:r>
    </w:p>
    <w:p w14:paraId="0AB3E67C" w14:textId="77777777" w:rsidR="00F07823" w:rsidRPr="00F95933" w:rsidRDefault="00F07823" w:rsidP="00FB4022">
      <w:pPr>
        <w:pStyle w:val="NormalWeb"/>
        <w:shd w:val="clear" w:color="auto" w:fill="FFFFFF"/>
        <w:spacing w:before="96" w:beforeAutospacing="0" w:after="120" w:afterAutospacing="0"/>
        <w:rPr>
          <w:sz w:val="36"/>
          <w:szCs w:val="36"/>
        </w:rPr>
      </w:pPr>
    </w:p>
    <w:p w14:paraId="0D5ED49A" w14:textId="2CFD4103" w:rsidR="00FB4022" w:rsidRPr="00F95933" w:rsidRDefault="00FB4022" w:rsidP="00FB4022">
      <w:pPr>
        <w:pStyle w:val="NormalWeb"/>
        <w:shd w:val="clear" w:color="auto" w:fill="FFFFFF"/>
        <w:spacing w:before="96" w:beforeAutospacing="0" w:after="120" w:afterAutospacing="0"/>
        <w:rPr>
          <w:sz w:val="36"/>
          <w:szCs w:val="36"/>
        </w:rPr>
      </w:pPr>
      <w:r w:rsidRPr="00F95933">
        <w:rPr>
          <w:sz w:val="36"/>
          <w:szCs w:val="36"/>
        </w:rPr>
        <w:t>Alle jordens konger skal prise deg</w:t>
      </w:r>
      <w:r w:rsidRPr="00F95933">
        <w:rPr>
          <w:sz w:val="36"/>
          <w:szCs w:val="36"/>
        </w:rPr>
        <w:br/>
        <w:t>og se hen til dine løfter.</w:t>
      </w:r>
      <w:r w:rsidRPr="00F95933">
        <w:rPr>
          <w:sz w:val="36"/>
          <w:szCs w:val="36"/>
        </w:rPr>
        <w:br/>
        <w:t>De skal synge om Herrens veier,</w:t>
      </w:r>
      <w:r w:rsidRPr="00F95933">
        <w:rPr>
          <w:sz w:val="36"/>
          <w:szCs w:val="36"/>
        </w:rPr>
        <w:br/>
        <w:t>for stor er Herrens ære.</w:t>
      </w:r>
    </w:p>
    <w:p w14:paraId="195689DC" w14:textId="27F36A1B" w:rsidR="00FB4022" w:rsidRPr="00F95933" w:rsidRDefault="00FB4022" w:rsidP="00FB4022">
      <w:pPr>
        <w:pStyle w:val="NormalWeb"/>
        <w:shd w:val="clear" w:color="auto" w:fill="FFFFFF"/>
        <w:spacing w:before="96" w:beforeAutospacing="0" w:after="120" w:afterAutospacing="0"/>
        <w:rPr>
          <w:sz w:val="36"/>
          <w:szCs w:val="36"/>
        </w:rPr>
      </w:pPr>
    </w:p>
    <w:p w14:paraId="403A5597" w14:textId="77777777" w:rsidR="00FB4022" w:rsidRPr="00F95933" w:rsidRDefault="00FB4022" w:rsidP="00FB4022">
      <w:pPr>
        <w:pStyle w:val="NormalWeb"/>
        <w:shd w:val="clear" w:color="auto" w:fill="FFFFFF"/>
        <w:spacing w:before="96" w:beforeAutospacing="0" w:after="120" w:afterAutospacing="0"/>
        <w:rPr>
          <w:sz w:val="36"/>
          <w:szCs w:val="36"/>
        </w:rPr>
      </w:pPr>
    </w:p>
    <w:p w14:paraId="7370ED7C" w14:textId="7C5E57EF" w:rsidR="00FB4022" w:rsidRPr="00F95933" w:rsidRDefault="00FB4022" w:rsidP="00FB4022">
      <w:pPr>
        <w:pStyle w:val="Overskrift2"/>
        <w:pBdr>
          <w:bottom w:val="single" w:sz="6" w:space="2" w:color="A2A9B1"/>
        </w:pBdr>
        <w:shd w:val="clear" w:color="auto" w:fill="FFFFFF"/>
        <w:spacing w:before="0" w:after="144"/>
        <w:rPr>
          <w:rFonts w:ascii="Times New Roman" w:hAnsi="Times New Roman" w:cs="Times New Roman"/>
          <w:color w:val="auto"/>
          <w:sz w:val="36"/>
          <w:szCs w:val="36"/>
        </w:rPr>
      </w:pPr>
      <w:r w:rsidRPr="00F95933">
        <w:rPr>
          <w:rStyle w:val="mw-headline"/>
          <w:rFonts w:ascii="Times New Roman" w:hAnsi="Times New Roman" w:cs="Times New Roman"/>
          <w:b/>
          <w:bCs/>
          <w:color w:val="auto"/>
          <w:sz w:val="36"/>
          <w:szCs w:val="36"/>
        </w:rPr>
        <w:t>Halleluja</w:t>
      </w:r>
      <w:r w:rsidRPr="00F95933">
        <w:rPr>
          <w:rStyle w:val="mw-headline"/>
          <w:rFonts w:ascii="Times New Roman" w:hAnsi="Times New Roman" w:cs="Times New Roman"/>
          <w:b/>
          <w:bCs/>
          <w:color w:val="auto"/>
          <w:sz w:val="36"/>
          <w:szCs w:val="36"/>
        </w:rPr>
        <w:t xml:space="preserve">   </w:t>
      </w:r>
      <w:r w:rsidRPr="00F95933">
        <w:rPr>
          <w:rFonts w:ascii="Times New Roman" w:hAnsi="Times New Roman" w:cs="Times New Roman"/>
          <w:color w:val="auto"/>
          <w:sz w:val="36"/>
          <w:szCs w:val="36"/>
        </w:rPr>
        <w:t>Sal 103 (102),21</w:t>
      </w:r>
    </w:p>
    <w:p w14:paraId="2A0BF74C" w14:textId="77777777" w:rsidR="00FB4022" w:rsidRPr="00F95933" w:rsidRDefault="00FB4022" w:rsidP="00FB4022">
      <w:pPr>
        <w:pStyle w:val="NormalWeb"/>
        <w:shd w:val="clear" w:color="auto" w:fill="FFFFFF"/>
        <w:spacing w:before="96" w:beforeAutospacing="0" w:after="120" w:afterAutospacing="0"/>
        <w:rPr>
          <w:sz w:val="36"/>
          <w:szCs w:val="36"/>
        </w:rPr>
      </w:pPr>
      <w:r w:rsidRPr="00F95933">
        <w:rPr>
          <w:sz w:val="36"/>
          <w:szCs w:val="36"/>
        </w:rPr>
        <w:t xml:space="preserve">Halleluja. </w:t>
      </w:r>
    </w:p>
    <w:p w14:paraId="2873223C" w14:textId="77777777" w:rsidR="00FB4022" w:rsidRPr="00F95933" w:rsidRDefault="00FB4022" w:rsidP="00FB4022">
      <w:pPr>
        <w:pStyle w:val="NormalWeb"/>
        <w:shd w:val="clear" w:color="auto" w:fill="FFFFFF"/>
        <w:spacing w:before="96" w:beforeAutospacing="0" w:after="120" w:afterAutospacing="0"/>
        <w:rPr>
          <w:sz w:val="36"/>
          <w:szCs w:val="36"/>
        </w:rPr>
      </w:pPr>
      <w:r w:rsidRPr="00F95933">
        <w:rPr>
          <w:sz w:val="36"/>
          <w:szCs w:val="36"/>
        </w:rPr>
        <w:t>Lov Herren, alle hans hærskarer,</w:t>
      </w:r>
      <w:r w:rsidRPr="00F95933">
        <w:rPr>
          <w:sz w:val="36"/>
          <w:szCs w:val="36"/>
        </w:rPr>
        <w:br/>
        <w:t>hans tjenere, som gjør det han vil.</w:t>
      </w:r>
    </w:p>
    <w:p w14:paraId="4E539227" w14:textId="7B1207A3" w:rsidR="00FB4022" w:rsidRPr="00F95933" w:rsidRDefault="00FB4022" w:rsidP="00FB4022">
      <w:pPr>
        <w:pStyle w:val="NormalWeb"/>
        <w:shd w:val="clear" w:color="auto" w:fill="FFFFFF"/>
        <w:spacing w:before="96" w:beforeAutospacing="0" w:after="120" w:afterAutospacing="0"/>
        <w:rPr>
          <w:sz w:val="36"/>
          <w:szCs w:val="36"/>
        </w:rPr>
      </w:pPr>
      <w:r w:rsidRPr="00F95933">
        <w:rPr>
          <w:sz w:val="36"/>
          <w:szCs w:val="36"/>
        </w:rPr>
        <w:t xml:space="preserve"> Halleluja.</w:t>
      </w:r>
    </w:p>
    <w:p w14:paraId="7DBBEF46" w14:textId="77777777" w:rsidR="00FB4022" w:rsidRPr="00F95933" w:rsidRDefault="00FB4022" w:rsidP="00FB4022">
      <w:pPr>
        <w:pStyle w:val="NormalWeb"/>
        <w:shd w:val="clear" w:color="auto" w:fill="FFFFFF"/>
        <w:spacing w:before="96" w:beforeAutospacing="0" w:after="120" w:afterAutospacing="0"/>
        <w:rPr>
          <w:sz w:val="36"/>
          <w:szCs w:val="36"/>
        </w:rPr>
      </w:pPr>
    </w:p>
    <w:p w14:paraId="55C88020" w14:textId="56A1280E" w:rsidR="00FB4022" w:rsidRPr="00F95933" w:rsidRDefault="00FB4022" w:rsidP="00FB4022">
      <w:pPr>
        <w:pStyle w:val="Overskrift2"/>
        <w:pBdr>
          <w:bottom w:val="single" w:sz="6" w:space="2" w:color="A2A9B1"/>
        </w:pBdr>
        <w:shd w:val="clear" w:color="auto" w:fill="FFFFFF"/>
        <w:spacing w:before="0" w:after="144"/>
        <w:rPr>
          <w:rFonts w:ascii="Times New Roman" w:hAnsi="Times New Roman" w:cs="Times New Roman"/>
          <w:color w:val="auto"/>
          <w:sz w:val="36"/>
          <w:szCs w:val="36"/>
        </w:rPr>
      </w:pPr>
      <w:proofErr w:type="gramStart"/>
      <w:r w:rsidRPr="00F95933">
        <w:rPr>
          <w:rStyle w:val="mw-headline"/>
          <w:rFonts w:ascii="Times New Roman" w:hAnsi="Times New Roman" w:cs="Times New Roman"/>
          <w:b/>
          <w:bCs/>
          <w:color w:val="auto"/>
          <w:sz w:val="36"/>
          <w:szCs w:val="36"/>
        </w:rPr>
        <w:t>Evangelium</w:t>
      </w:r>
      <w:r w:rsidRPr="00F95933">
        <w:rPr>
          <w:rStyle w:val="mw-headline"/>
          <w:rFonts w:ascii="Times New Roman" w:hAnsi="Times New Roman" w:cs="Times New Roman"/>
          <w:b/>
          <w:bCs/>
          <w:color w:val="auto"/>
          <w:sz w:val="36"/>
          <w:szCs w:val="36"/>
        </w:rPr>
        <w:t xml:space="preserve">  </w:t>
      </w:r>
      <w:proofErr w:type="spellStart"/>
      <w:r w:rsidRPr="00F95933">
        <w:rPr>
          <w:rFonts w:ascii="Times New Roman" w:hAnsi="Times New Roman" w:cs="Times New Roman"/>
          <w:color w:val="auto"/>
          <w:sz w:val="36"/>
          <w:szCs w:val="36"/>
        </w:rPr>
        <w:t>Joh</w:t>
      </w:r>
      <w:proofErr w:type="spellEnd"/>
      <w:proofErr w:type="gramEnd"/>
      <w:r w:rsidRPr="00F95933">
        <w:rPr>
          <w:rFonts w:ascii="Times New Roman" w:hAnsi="Times New Roman" w:cs="Times New Roman"/>
          <w:color w:val="auto"/>
          <w:sz w:val="36"/>
          <w:szCs w:val="36"/>
        </w:rPr>
        <w:t xml:space="preserve"> 1,47–51</w:t>
      </w:r>
    </w:p>
    <w:p w14:paraId="07E826F7" w14:textId="77777777" w:rsidR="00FB4022" w:rsidRPr="00F95933" w:rsidRDefault="00FB4022" w:rsidP="00FB4022">
      <w:pPr>
        <w:shd w:val="clear" w:color="auto" w:fill="FFFFFF"/>
        <w:rPr>
          <w:rFonts w:ascii="Times New Roman" w:hAnsi="Times New Roman" w:cs="Times New Roman"/>
          <w:i/>
          <w:iCs/>
          <w:sz w:val="28"/>
          <w:szCs w:val="28"/>
        </w:rPr>
      </w:pPr>
      <w:r w:rsidRPr="00F95933">
        <w:rPr>
          <w:rFonts w:ascii="Times New Roman" w:hAnsi="Times New Roman" w:cs="Times New Roman"/>
          <w:i/>
          <w:iCs/>
          <w:sz w:val="28"/>
          <w:szCs w:val="28"/>
        </w:rPr>
        <w:t>Dere skal få se Guds engler stige opp og ned over Menneskesønnen</w:t>
      </w:r>
    </w:p>
    <w:p w14:paraId="14CA1754" w14:textId="77777777" w:rsidR="00FB4022" w:rsidRPr="00F95933" w:rsidRDefault="00FB4022" w:rsidP="00FB4022">
      <w:pPr>
        <w:pStyle w:val="NormalWeb"/>
        <w:shd w:val="clear" w:color="auto" w:fill="FFFFFF"/>
        <w:spacing w:before="96" w:beforeAutospacing="0" w:after="120" w:afterAutospacing="0"/>
        <w:rPr>
          <w:sz w:val="36"/>
          <w:szCs w:val="36"/>
        </w:rPr>
      </w:pPr>
    </w:p>
    <w:p w14:paraId="702B9550" w14:textId="46931CF1" w:rsidR="00FB4022" w:rsidRPr="00F95933" w:rsidRDefault="00FB4022" w:rsidP="00FB4022">
      <w:pPr>
        <w:pStyle w:val="NormalWeb"/>
        <w:shd w:val="clear" w:color="auto" w:fill="FFFFFF"/>
        <w:spacing w:before="96" w:beforeAutospacing="0" w:after="120" w:afterAutospacing="0"/>
        <w:rPr>
          <w:sz w:val="36"/>
          <w:szCs w:val="36"/>
        </w:rPr>
      </w:pPr>
      <w:r w:rsidRPr="00F95933">
        <w:rPr>
          <w:sz w:val="36"/>
          <w:szCs w:val="36"/>
        </w:rPr>
        <w:t>På den tid så Jesus Natanael komme hen til seg, og sa til de andre: «Der har vi en ekte sønn av Israel, en mann uten svik.»</w:t>
      </w:r>
    </w:p>
    <w:p w14:paraId="530C181F" w14:textId="77777777" w:rsidR="00FB4022" w:rsidRPr="00F95933" w:rsidRDefault="00FB4022" w:rsidP="00FB4022">
      <w:pPr>
        <w:pStyle w:val="NormalWeb"/>
        <w:shd w:val="clear" w:color="auto" w:fill="FFFFFF"/>
        <w:spacing w:before="96" w:beforeAutospacing="0" w:after="120" w:afterAutospacing="0"/>
        <w:rPr>
          <w:sz w:val="36"/>
          <w:szCs w:val="36"/>
        </w:rPr>
      </w:pPr>
      <w:r w:rsidRPr="00F95933">
        <w:rPr>
          <w:sz w:val="36"/>
          <w:szCs w:val="36"/>
        </w:rPr>
        <w:t>Natanael sier til ham: «Hvor kjenner du meg fra?»</w:t>
      </w:r>
    </w:p>
    <w:p w14:paraId="1206330F" w14:textId="77777777" w:rsidR="00FB4022" w:rsidRPr="00F95933" w:rsidRDefault="00FB4022" w:rsidP="00FB4022">
      <w:pPr>
        <w:pStyle w:val="NormalWeb"/>
        <w:shd w:val="clear" w:color="auto" w:fill="FFFFFF"/>
        <w:spacing w:before="96" w:beforeAutospacing="0" w:after="120" w:afterAutospacing="0"/>
        <w:rPr>
          <w:sz w:val="36"/>
          <w:szCs w:val="36"/>
        </w:rPr>
      </w:pPr>
      <w:r w:rsidRPr="00F95933">
        <w:rPr>
          <w:sz w:val="36"/>
          <w:szCs w:val="36"/>
        </w:rPr>
        <w:t>Jesus svarte: «Før Filip kalte på deg, da du var under fikentreet, så jeg deg.»</w:t>
      </w:r>
    </w:p>
    <w:p w14:paraId="12E1791B" w14:textId="77777777" w:rsidR="00FB4022" w:rsidRPr="00F95933" w:rsidRDefault="00FB4022" w:rsidP="00FB4022">
      <w:pPr>
        <w:pStyle w:val="NormalWeb"/>
        <w:shd w:val="clear" w:color="auto" w:fill="FFFFFF"/>
        <w:spacing w:before="96" w:beforeAutospacing="0" w:after="120" w:afterAutospacing="0"/>
        <w:rPr>
          <w:sz w:val="36"/>
          <w:szCs w:val="36"/>
        </w:rPr>
      </w:pPr>
      <w:r w:rsidRPr="00F95933">
        <w:rPr>
          <w:sz w:val="36"/>
          <w:szCs w:val="36"/>
        </w:rPr>
        <w:t>Da utbrøt Natanael: «Rabbi, du er Guds Sønn! Du er Israels Konge!»</w:t>
      </w:r>
    </w:p>
    <w:p w14:paraId="6EEFAC31" w14:textId="77777777" w:rsidR="00FB4022" w:rsidRPr="00F95933" w:rsidRDefault="00FB4022" w:rsidP="00FB4022">
      <w:pPr>
        <w:pStyle w:val="NormalWeb"/>
        <w:shd w:val="clear" w:color="auto" w:fill="FFFFFF"/>
        <w:spacing w:before="96" w:beforeAutospacing="0" w:after="120" w:afterAutospacing="0"/>
        <w:rPr>
          <w:sz w:val="36"/>
          <w:szCs w:val="36"/>
        </w:rPr>
      </w:pPr>
      <w:r w:rsidRPr="00F95933">
        <w:rPr>
          <w:sz w:val="36"/>
          <w:szCs w:val="36"/>
        </w:rPr>
        <w:t>Jesus svarte: «Fordi jeg sa at jeg så deg under fikentreet, tror du? Du skal få se større ting enn dette.</w:t>
      </w:r>
    </w:p>
    <w:p w14:paraId="7BADB428" w14:textId="3FF8F2E2" w:rsidR="00FB4022" w:rsidRPr="00F95933" w:rsidRDefault="00FB4022" w:rsidP="00FB4022">
      <w:pPr>
        <w:pStyle w:val="NormalWeb"/>
        <w:shd w:val="clear" w:color="auto" w:fill="FFFFFF"/>
        <w:spacing w:before="96" w:beforeAutospacing="0" w:after="120" w:afterAutospacing="0"/>
        <w:rPr>
          <w:sz w:val="36"/>
          <w:szCs w:val="36"/>
        </w:rPr>
      </w:pPr>
      <w:r w:rsidRPr="00F95933">
        <w:rPr>
          <w:sz w:val="36"/>
          <w:szCs w:val="36"/>
        </w:rPr>
        <w:t>Ja,» legger han til, «tro meg på mitt ord: Dere skal få se himmelen åpen, og Guds engler stige opp og ned over Menneskesønnen.»</w:t>
      </w:r>
    </w:p>
    <w:p w14:paraId="4C8A920E" w14:textId="2DD74266" w:rsidR="00FB4022" w:rsidRPr="00F95933" w:rsidRDefault="00FB4022" w:rsidP="00FB4022">
      <w:pPr>
        <w:pStyle w:val="NormalWeb"/>
        <w:shd w:val="clear" w:color="auto" w:fill="FFFFFF"/>
        <w:spacing w:before="96" w:beforeAutospacing="0" w:after="120" w:afterAutospacing="0"/>
        <w:rPr>
          <w:sz w:val="36"/>
          <w:szCs w:val="36"/>
        </w:rPr>
      </w:pPr>
    </w:p>
    <w:p w14:paraId="361B012C" w14:textId="4508BEB7" w:rsidR="00FB4022" w:rsidRPr="00F95933" w:rsidRDefault="00FB4022" w:rsidP="00FB4022">
      <w:pPr>
        <w:pStyle w:val="NormalWeb"/>
        <w:shd w:val="clear" w:color="auto" w:fill="FFFFFF"/>
        <w:spacing w:before="96" w:beforeAutospacing="0" w:after="120" w:afterAutospacing="0"/>
        <w:rPr>
          <w:sz w:val="36"/>
          <w:szCs w:val="36"/>
        </w:rPr>
      </w:pPr>
    </w:p>
    <w:p w14:paraId="7B894220" w14:textId="5BBAC90C" w:rsidR="00FB4022" w:rsidRPr="00F95933" w:rsidRDefault="00FB4022" w:rsidP="00FB4022">
      <w:pPr>
        <w:pStyle w:val="NormalWeb"/>
        <w:shd w:val="clear" w:color="auto" w:fill="FFFFFF"/>
        <w:spacing w:before="96" w:beforeAutospacing="0" w:after="120" w:afterAutospacing="0"/>
        <w:rPr>
          <w:sz w:val="36"/>
          <w:szCs w:val="36"/>
        </w:rPr>
      </w:pPr>
    </w:p>
    <w:p w14:paraId="27BFC247" w14:textId="028CED5F" w:rsidR="00FB4022" w:rsidRPr="00F95933" w:rsidRDefault="00FB4022" w:rsidP="00FB4022">
      <w:pPr>
        <w:pStyle w:val="NormalWeb"/>
        <w:shd w:val="clear" w:color="auto" w:fill="FFFFFF"/>
        <w:spacing w:before="96" w:beforeAutospacing="0" w:after="120" w:afterAutospacing="0"/>
        <w:rPr>
          <w:sz w:val="36"/>
          <w:szCs w:val="36"/>
        </w:rPr>
      </w:pPr>
    </w:p>
    <w:p w14:paraId="737B053D" w14:textId="5184EA0D" w:rsidR="00FB4022" w:rsidRPr="00F95933" w:rsidRDefault="00FB4022" w:rsidP="00FB4022">
      <w:pPr>
        <w:pStyle w:val="NormalWeb"/>
        <w:shd w:val="clear" w:color="auto" w:fill="FFFFFF"/>
        <w:spacing w:before="96" w:beforeAutospacing="0" w:after="120" w:afterAutospacing="0"/>
        <w:rPr>
          <w:sz w:val="36"/>
          <w:szCs w:val="36"/>
        </w:rPr>
      </w:pPr>
    </w:p>
    <w:p w14:paraId="7313CD0F" w14:textId="59AEBE92" w:rsidR="00FB4022" w:rsidRPr="00F95933" w:rsidRDefault="00FB4022" w:rsidP="00FB4022">
      <w:pPr>
        <w:pStyle w:val="NormalWeb"/>
        <w:shd w:val="clear" w:color="auto" w:fill="FFFFFF"/>
        <w:spacing w:before="96" w:beforeAutospacing="0" w:after="120" w:afterAutospacing="0"/>
        <w:rPr>
          <w:sz w:val="36"/>
          <w:szCs w:val="36"/>
        </w:rPr>
      </w:pPr>
    </w:p>
    <w:p w14:paraId="1FD1C646" w14:textId="4DB04019" w:rsidR="00FB4022" w:rsidRPr="00F95933" w:rsidRDefault="00FB4022" w:rsidP="00FB4022">
      <w:pPr>
        <w:pStyle w:val="NormalWeb"/>
        <w:shd w:val="clear" w:color="auto" w:fill="FFFFFF"/>
        <w:spacing w:before="96" w:beforeAutospacing="0" w:after="120" w:afterAutospacing="0"/>
        <w:rPr>
          <w:sz w:val="36"/>
          <w:szCs w:val="36"/>
        </w:rPr>
      </w:pPr>
    </w:p>
    <w:p w14:paraId="7D97E2A9" w14:textId="46DF5698" w:rsidR="00FB4022" w:rsidRPr="00F95933" w:rsidRDefault="00FB4022" w:rsidP="00FB4022">
      <w:pPr>
        <w:pStyle w:val="NormalWeb"/>
        <w:shd w:val="clear" w:color="auto" w:fill="FFFFFF"/>
        <w:spacing w:before="96" w:beforeAutospacing="0" w:after="120" w:afterAutospacing="0"/>
        <w:rPr>
          <w:sz w:val="36"/>
          <w:szCs w:val="36"/>
        </w:rPr>
      </w:pPr>
    </w:p>
    <w:p w14:paraId="0109DFF6" w14:textId="72E19291" w:rsidR="00FB4022" w:rsidRPr="00F95933" w:rsidRDefault="00FB4022" w:rsidP="00FB4022">
      <w:pPr>
        <w:pStyle w:val="NormalWeb"/>
        <w:shd w:val="clear" w:color="auto" w:fill="FFFFFF"/>
        <w:spacing w:before="96" w:beforeAutospacing="0" w:after="120" w:afterAutospacing="0"/>
        <w:rPr>
          <w:sz w:val="36"/>
          <w:szCs w:val="36"/>
        </w:rPr>
      </w:pPr>
    </w:p>
    <w:p w14:paraId="52C0B957" w14:textId="77777777" w:rsidR="00FB4022" w:rsidRPr="00F95933" w:rsidRDefault="00FB4022" w:rsidP="00FB4022">
      <w:pPr>
        <w:pStyle w:val="NormalWeb"/>
        <w:shd w:val="clear" w:color="auto" w:fill="FFFFFF"/>
        <w:spacing w:before="96" w:beforeAutospacing="0" w:after="120" w:afterAutospacing="0"/>
        <w:rPr>
          <w:sz w:val="36"/>
          <w:szCs w:val="36"/>
        </w:rPr>
      </w:pPr>
    </w:p>
    <w:p w14:paraId="51E55326" w14:textId="77777777" w:rsidR="00FB4022" w:rsidRPr="00F95933" w:rsidRDefault="00FB4022" w:rsidP="00FB4022">
      <w:pPr>
        <w:pStyle w:val="Overskrift2"/>
        <w:pBdr>
          <w:bottom w:val="single" w:sz="6" w:space="2" w:color="A2A9B1"/>
        </w:pBdr>
        <w:shd w:val="clear" w:color="auto" w:fill="FFFFFF"/>
        <w:spacing w:before="0" w:after="144"/>
        <w:rPr>
          <w:rFonts w:ascii="Times New Roman" w:hAnsi="Times New Roman" w:cs="Times New Roman"/>
          <w:color w:val="auto"/>
          <w:sz w:val="36"/>
          <w:szCs w:val="36"/>
        </w:rPr>
      </w:pPr>
      <w:r w:rsidRPr="00F95933">
        <w:rPr>
          <w:rStyle w:val="mw-headline"/>
          <w:rFonts w:ascii="Times New Roman" w:hAnsi="Times New Roman" w:cs="Times New Roman"/>
          <w:b/>
          <w:bCs/>
          <w:color w:val="auto"/>
          <w:sz w:val="36"/>
          <w:szCs w:val="36"/>
        </w:rPr>
        <w:lastRenderedPageBreak/>
        <w:t>Forbønner</w:t>
      </w:r>
    </w:p>
    <w:p w14:paraId="160448FD" w14:textId="241DBAFC" w:rsidR="00FB4022" w:rsidRDefault="00FB4022" w:rsidP="00FB4022">
      <w:pPr>
        <w:pStyle w:val="NormalWeb"/>
        <w:shd w:val="clear" w:color="auto" w:fill="FFFFFF"/>
        <w:spacing w:before="96" w:beforeAutospacing="0" w:after="120" w:afterAutospacing="0"/>
        <w:rPr>
          <w:sz w:val="36"/>
          <w:szCs w:val="36"/>
        </w:rPr>
      </w:pPr>
      <w:r w:rsidRPr="00F95933">
        <w:rPr>
          <w:sz w:val="36"/>
          <w:szCs w:val="36"/>
        </w:rPr>
        <w:t>Kjære medkristne! Vi trenger alltid hjelp og bistand fra Gud. La oss be ham komme oss til unnsetning ved sine hellige erkeengler Mikael, Gabriel og Rafael:</w:t>
      </w:r>
    </w:p>
    <w:p w14:paraId="239B2A4B" w14:textId="77777777" w:rsidR="00F95933" w:rsidRPr="00F95933" w:rsidRDefault="00F95933" w:rsidP="00FB4022">
      <w:pPr>
        <w:pStyle w:val="NormalWeb"/>
        <w:shd w:val="clear" w:color="auto" w:fill="FFFFFF"/>
        <w:spacing w:before="96" w:beforeAutospacing="0" w:after="120" w:afterAutospacing="0"/>
        <w:rPr>
          <w:sz w:val="36"/>
          <w:szCs w:val="36"/>
        </w:rPr>
      </w:pPr>
    </w:p>
    <w:p w14:paraId="3D70E1A2" w14:textId="77777777" w:rsidR="00FB4022" w:rsidRPr="00F95933" w:rsidRDefault="00FB4022" w:rsidP="00FB4022">
      <w:pPr>
        <w:pStyle w:val="NormalWeb"/>
        <w:shd w:val="clear" w:color="auto" w:fill="FFFFFF"/>
        <w:spacing w:before="96" w:beforeAutospacing="0" w:after="120" w:afterAutospacing="0"/>
        <w:ind w:left="312"/>
        <w:rPr>
          <w:sz w:val="36"/>
          <w:szCs w:val="36"/>
        </w:rPr>
      </w:pPr>
      <w:proofErr w:type="gramStart"/>
      <w:r w:rsidRPr="00F95933">
        <w:rPr>
          <w:sz w:val="36"/>
          <w:szCs w:val="36"/>
        </w:rPr>
        <w:t>L:For</w:t>
      </w:r>
      <w:proofErr w:type="gramEnd"/>
      <w:r w:rsidRPr="00F95933">
        <w:rPr>
          <w:sz w:val="36"/>
          <w:szCs w:val="36"/>
        </w:rPr>
        <w:t xml:space="preserve"> alle som kjemper for Evangeliets fremme</w:t>
      </w:r>
      <w:r w:rsidRPr="00F95933">
        <w:rPr>
          <w:sz w:val="36"/>
          <w:szCs w:val="36"/>
        </w:rPr>
        <w:br/>
        <w:t>og for Kirkens liv og frihet,</w:t>
      </w:r>
      <w:r w:rsidRPr="00F95933">
        <w:rPr>
          <w:sz w:val="36"/>
          <w:szCs w:val="36"/>
        </w:rPr>
        <w:br/>
        <w:t>om bistand ved den hellige erkeengel Mikael. ℞</w:t>
      </w:r>
    </w:p>
    <w:p w14:paraId="2E8CE7E2" w14:textId="77777777" w:rsidR="00FB4022" w:rsidRPr="00F95933" w:rsidRDefault="00FB4022" w:rsidP="00FB4022">
      <w:pPr>
        <w:pStyle w:val="NormalWeb"/>
        <w:shd w:val="clear" w:color="auto" w:fill="FFFFFF"/>
        <w:spacing w:before="96" w:beforeAutospacing="0" w:after="120" w:afterAutospacing="0"/>
        <w:ind w:left="312"/>
        <w:rPr>
          <w:sz w:val="36"/>
          <w:szCs w:val="36"/>
        </w:rPr>
      </w:pPr>
      <w:proofErr w:type="gramStart"/>
      <w:r w:rsidRPr="00F95933">
        <w:rPr>
          <w:sz w:val="36"/>
          <w:szCs w:val="36"/>
        </w:rPr>
        <w:t>L:Under</w:t>
      </w:r>
      <w:proofErr w:type="gramEnd"/>
      <w:r w:rsidRPr="00F95933">
        <w:rPr>
          <w:sz w:val="36"/>
          <w:szCs w:val="36"/>
        </w:rPr>
        <w:t xml:space="preserve"> vanskelige forhold i det borgerlige samfunn,</w:t>
      </w:r>
      <w:r w:rsidRPr="00F95933">
        <w:rPr>
          <w:sz w:val="36"/>
          <w:szCs w:val="36"/>
        </w:rPr>
        <w:br/>
        <w:t>om hjelp og støtte gjennom Guds hellige engler. ℞</w:t>
      </w:r>
    </w:p>
    <w:p w14:paraId="6EA88F62" w14:textId="77777777" w:rsidR="00FB4022" w:rsidRPr="00F95933" w:rsidRDefault="00FB4022" w:rsidP="00FB4022">
      <w:pPr>
        <w:pStyle w:val="NormalWeb"/>
        <w:shd w:val="clear" w:color="auto" w:fill="FFFFFF"/>
        <w:spacing w:before="96" w:beforeAutospacing="0" w:after="120" w:afterAutospacing="0"/>
        <w:ind w:left="312"/>
        <w:rPr>
          <w:sz w:val="36"/>
          <w:szCs w:val="36"/>
        </w:rPr>
      </w:pPr>
      <w:proofErr w:type="gramStart"/>
      <w:r w:rsidRPr="00F95933">
        <w:rPr>
          <w:sz w:val="36"/>
          <w:szCs w:val="36"/>
        </w:rPr>
        <w:t>L:Om</w:t>
      </w:r>
      <w:proofErr w:type="gramEnd"/>
      <w:r w:rsidRPr="00F95933">
        <w:rPr>
          <w:sz w:val="36"/>
          <w:szCs w:val="36"/>
        </w:rPr>
        <w:t xml:space="preserve"> støtte og helbred for de syke</w:t>
      </w:r>
      <w:r w:rsidRPr="00F95933">
        <w:rPr>
          <w:sz w:val="36"/>
          <w:szCs w:val="36"/>
        </w:rPr>
        <w:br/>
        <w:t>gjennom erkeengelen Rafael,</w:t>
      </w:r>
      <w:r w:rsidRPr="00F95933">
        <w:rPr>
          <w:sz w:val="36"/>
          <w:szCs w:val="36"/>
        </w:rPr>
        <w:br/>
        <w:t xml:space="preserve">han som hjalp </w:t>
      </w:r>
      <w:proofErr w:type="spellStart"/>
      <w:r w:rsidRPr="00F95933">
        <w:rPr>
          <w:sz w:val="36"/>
          <w:szCs w:val="36"/>
        </w:rPr>
        <w:t>Tobit</w:t>
      </w:r>
      <w:proofErr w:type="spellEnd"/>
      <w:r w:rsidRPr="00F95933">
        <w:rPr>
          <w:sz w:val="36"/>
          <w:szCs w:val="36"/>
        </w:rPr>
        <w:t xml:space="preserve"> under øyensykdommen. ℞</w:t>
      </w:r>
    </w:p>
    <w:p w14:paraId="53918AFA" w14:textId="33C5AE6B" w:rsidR="00FB4022" w:rsidRDefault="00FB4022" w:rsidP="00FB4022">
      <w:pPr>
        <w:pStyle w:val="NormalWeb"/>
        <w:shd w:val="clear" w:color="auto" w:fill="FFFFFF"/>
        <w:spacing w:before="96" w:beforeAutospacing="0" w:after="120" w:afterAutospacing="0"/>
        <w:ind w:left="312"/>
        <w:rPr>
          <w:sz w:val="36"/>
          <w:szCs w:val="36"/>
        </w:rPr>
      </w:pPr>
      <w:proofErr w:type="gramStart"/>
      <w:r w:rsidRPr="00F95933">
        <w:rPr>
          <w:sz w:val="36"/>
          <w:szCs w:val="36"/>
        </w:rPr>
        <w:t>L:Om</w:t>
      </w:r>
      <w:proofErr w:type="gramEnd"/>
      <w:r w:rsidRPr="00F95933">
        <w:rPr>
          <w:sz w:val="36"/>
          <w:szCs w:val="36"/>
        </w:rPr>
        <w:t xml:space="preserve"> at vi må ta imot Ordet fra Gud,</w:t>
      </w:r>
      <w:r w:rsidRPr="00F95933">
        <w:rPr>
          <w:sz w:val="36"/>
          <w:szCs w:val="36"/>
        </w:rPr>
        <w:br/>
        <w:t>det som den salige Jomfru Maria tok imot</w:t>
      </w:r>
      <w:r w:rsidRPr="00F95933">
        <w:rPr>
          <w:sz w:val="36"/>
          <w:szCs w:val="36"/>
        </w:rPr>
        <w:br/>
        <w:t>da den hellige erkeengel Gabriel talte til henne. ℞</w:t>
      </w:r>
    </w:p>
    <w:p w14:paraId="41C0FFAF" w14:textId="77777777" w:rsidR="00F95933" w:rsidRPr="00F95933" w:rsidRDefault="00F95933" w:rsidP="00FB4022">
      <w:pPr>
        <w:pStyle w:val="NormalWeb"/>
        <w:shd w:val="clear" w:color="auto" w:fill="FFFFFF"/>
        <w:spacing w:before="96" w:beforeAutospacing="0" w:after="120" w:afterAutospacing="0"/>
        <w:ind w:left="312"/>
        <w:rPr>
          <w:sz w:val="36"/>
          <w:szCs w:val="36"/>
        </w:rPr>
      </w:pPr>
    </w:p>
    <w:p w14:paraId="118D73B6" w14:textId="77777777" w:rsidR="00FB4022" w:rsidRPr="00F95933" w:rsidRDefault="00FB4022" w:rsidP="00FB4022">
      <w:pPr>
        <w:pStyle w:val="NormalWeb"/>
        <w:shd w:val="clear" w:color="auto" w:fill="FFFFFF"/>
        <w:spacing w:before="96" w:beforeAutospacing="0" w:after="120" w:afterAutospacing="0"/>
        <w:rPr>
          <w:sz w:val="36"/>
          <w:szCs w:val="36"/>
        </w:rPr>
      </w:pPr>
      <w:r w:rsidRPr="00F95933">
        <w:rPr>
          <w:sz w:val="36"/>
          <w:szCs w:val="36"/>
        </w:rPr>
        <w:t>Hellige Gud, himmelske Far,</w:t>
      </w:r>
      <w:r w:rsidRPr="00F95933">
        <w:rPr>
          <w:sz w:val="36"/>
          <w:szCs w:val="36"/>
        </w:rPr>
        <w:br/>
        <w:t>du har gitt oss dine hellige engler og erkeengler</w:t>
      </w:r>
      <w:r w:rsidRPr="00F95933">
        <w:rPr>
          <w:sz w:val="36"/>
          <w:szCs w:val="36"/>
        </w:rPr>
        <w:br/>
        <w:t>til sendebud og hjelpere.</w:t>
      </w:r>
      <w:r w:rsidRPr="00F95933">
        <w:rPr>
          <w:sz w:val="36"/>
          <w:szCs w:val="36"/>
        </w:rPr>
        <w:br/>
        <w:t>Ta imot bønnene våre som stiger opp til deg.</w:t>
      </w:r>
      <w:r w:rsidRPr="00F95933">
        <w:rPr>
          <w:sz w:val="36"/>
          <w:szCs w:val="36"/>
        </w:rPr>
        <w:br/>
        <w:t>Ved Kristus, vår Herre. Amen.</w:t>
      </w:r>
    </w:p>
    <w:p w14:paraId="4620D028" w14:textId="77777777" w:rsidR="00FB4022" w:rsidRPr="00F95933" w:rsidRDefault="00FB4022">
      <w:pPr>
        <w:rPr>
          <w:rFonts w:ascii="Times New Roman" w:hAnsi="Times New Roman" w:cs="Times New Roman"/>
          <w:sz w:val="36"/>
          <w:szCs w:val="36"/>
        </w:rPr>
      </w:pPr>
    </w:p>
    <w:sectPr w:rsidR="00FB4022" w:rsidRPr="00F95933">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4002EFF" w:usb1="C000247B" w:usb2="00000009" w:usb3="00000000" w:csb0="000001FF" w:csb1="00000000"/>
  </w:font>
  <w:font w:name="PMingLiU">
    <w:altName w:val="新細明體"/>
    <w:panose1 w:val="02020500000000000000"/>
    <w:charset w:val="88"/>
    <w:family w:val="roman"/>
    <w:pitch w:val="variable"/>
    <w:sig w:usb0="A00002FF" w:usb1="28CFFCFA" w:usb2="00000016" w:usb3="00000000" w:csb0="00100001"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B4022"/>
    <w:rsid w:val="00E5142E"/>
    <w:rsid w:val="00F07823"/>
    <w:rsid w:val="00F95933"/>
    <w:rsid w:val="00FB4022"/>
  </w:rsids>
  <m:mathPr>
    <m:mathFont m:val="Cambria Math"/>
    <m:brkBin m:val="before"/>
    <m:brkBinSub m:val="--"/>
    <m:smallFrac m:val="0"/>
    <m:dispDef/>
    <m:lMargin m:val="0"/>
    <m:rMargin m:val="0"/>
    <m:defJc m:val="centerGroup"/>
    <m:wrapIndent m:val="1440"/>
    <m:intLim m:val="subSup"/>
    <m:naryLim m:val="undOvr"/>
  </m:mathPr>
  <w:themeFontLang w:val="nb-NO" w:eastAsia="zh-TW"/>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E269555"/>
  <w15:chartTrackingRefBased/>
  <w15:docId w15:val="{DA58B63B-8278-4B30-B005-5495B131C3F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EastAsia" w:hAnsiTheme="minorHAnsi" w:cstheme="minorBidi"/>
        <w:sz w:val="22"/>
        <w:szCs w:val="22"/>
        <w:lang w:val="nb-NO" w:eastAsia="zh-TW"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Overskrift1">
    <w:name w:val="heading 1"/>
    <w:basedOn w:val="Normal"/>
    <w:link w:val="Overskrift1Tegn"/>
    <w:uiPriority w:val="9"/>
    <w:qFormat/>
    <w:rsid w:val="00FB4022"/>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paragraph" w:styleId="Overskrift2">
    <w:name w:val="heading 2"/>
    <w:basedOn w:val="Normal"/>
    <w:next w:val="Normal"/>
    <w:link w:val="Overskrift2Tegn"/>
    <w:uiPriority w:val="9"/>
    <w:unhideWhenUsed/>
    <w:qFormat/>
    <w:rsid w:val="00FB4022"/>
    <w:pPr>
      <w:keepNext/>
      <w:keepLines/>
      <w:spacing w:before="40" w:after="0"/>
      <w:outlineLvl w:val="1"/>
    </w:pPr>
    <w:rPr>
      <w:rFonts w:asciiTheme="majorHAnsi" w:eastAsiaTheme="majorEastAsia" w:hAnsiTheme="majorHAnsi" w:cstheme="majorBidi"/>
      <w:color w:val="2F5496" w:themeColor="accent1" w:themeShade="BF"/>
      <w:sz w:val="26"/>
      <w:szCs w:val="26"/>
    </w:rPr>
  </w:style>
  <w:style w:type="paragraph" w:styleId="Overskrift4">
    <w:name w:val="heading 4"/>
    <w:basedOn w:val="Normal"/>
    <w:next w:val="Normal"/>
    <w:link w:val="Overskrift4Tegn"/>
    <w:uiPriority w:val="9"/>
    <w:semiHidden/>
    <w:unhideWhenUsed/>
    <w:qFormat/>
    <w:rsid w:val="00FB4022"/>
    <w:pPr>
      <w:keepNext/>
      <w:keepLines/>
      <w:spacing w:before="40" w:after="0"/>
      <w:outlineLvl w:val="3"/>
    </w:pPr>
    <w:rPr>
      <w:rFonts w:asciiTheme="majorHAnsi" w:eastAsiaTheme="majorEastAsia" w:hAnsiTheme="majorHAnsi" w:cstheme="majorBidi"/>
      <w:i/>
      <w:iCs/>
      <w:color w:val="2F5496" w:themeColor="accent1" w:themeShade="BF"/>
    </w:rPr>
  </w:style>
  <w:style w:type="character" w:default="1" w:styleId="Standardskriftforavsnitt">
    <w:name w:val="Default Paragraph Font"/>
    <w:uiPriority w:val="1"/>
    <w:semiHidden/>
    <w:unhideWhenUsed/>
  </w:style>
  <w:style w:type="table" w:default="1" w:styleId="Vanligtabell">
    <w:name w:val="Normal Table"/>
    <w:uiPriority w:val="99"/>
    <w:semiHidden/>
    <w:unhideWhenUsed/>
    <w:tblPr>
      <w:tblInd w:w="0" w:type="dxa"/>
      <w:tblCellMar>
        <w:top w:w="0" w:type="dxa"/>
        <w:left w:w="108" w:type="dxa"/>
        <w:bottom w:w="0" w:type="dxa"/>
        <w:right w:w="108" w:type="dxa"/>
      </w:tblCellMar>
    </w:tblPr>
  </w:style>
  <w:style w:type="numbering" w:default="1" w:styleId="Ingenliste">
    <w:name w:val="No List"/>
    <w:uiPriority w:val="99"/>
    <w:semiHidden/>
    <w:unhideWhenUsed/>
  </w:style>
  <w:style w:type="character" w:customStyle="1" w:styleId="Overskrift1Tegn">
    <w:name w:val="Overskrift 1 Tegn"/>
    <w:basedOn w:val="Standardskriftforavsnitt"/>
    <w:link w:val="Overskrift1"/>
    <w:uiPriority w:val="9"/>
    <w:rsid w:val="00FB4022"/>
    <w:rPr>
      <w:rFonts w:ascii="Times New Roman" w:eastAsia="Times New Roman" w:hAnsi="Times New Roman" w:cs="Times New Roman"/>
      <w:b/>
      <w:bCs/>
      <w:kern w:val="36"/>
      <w:sz w:val="48"/>
      <w:szCs w:val="48"/>
    </w:rPr>
  </w:style>
  <w:style w:type="character" w:customStyle="1" w:styleId="Overskrift2Tegn">
    <w:name w:val="Overskrift 2 Tegn"/>
    <w:basedOn w:val="Standardskriftforavsnitt"/>
    <w:link w:val="Overskrift2"/>
    <w:uiPriority w:val="9"/>
    <w:rsid w:val="00FB4022"/>
    <w:rPr>
      <w:rFonts w:asciiTheme="majorHAnsi" w:eastAsiaTheme="majorEastAsia" w:hAnsiTheme="majorHAnsi" w:cstheme="majorBidi"/>
      <w:color w:val="2F5496" w:themeColor="accent1" w:themeShade="BF"/>
      <w:sz w:val="26"/>
      <w:szCs w:val="26"/>
    </w:rPr>
  </w:style>
  <w:style w:type="character" w:customStyle="1" w:styleId="Overskrift4Tegn">
    <w:name w:val="Overskrift 4 Tegn"/>
    <w:basedOn w:val="Standardskriftforavsnitt"/>
    <w:link w:val="Overskrift4"/>
    <w:uiPriority w:val="9"/>
    <w:semiHidden/>
    <w:rsid w:val="00FB4022"/>
    <w:rPr>
      <w:rFonts w:asciiTheme="majorHAnsi" w:eastAsiaTheme="majorEastAsia" w:hAnsiTheme="majorHAnsi" w:cstheme="majorBidi"/>
      <w:i/>
      <w:iCs/>
      <w:color w:val="2F5496" w:themeColor="accent1" w:themeShade="BF"/>
    </w:rPr>
  </w:style>
  <w:style w:type="character" w:customStyle="1" w:styleId="mw-headline">
    <w:name w:val="mw-headline"/>
    <w:basedOn w:val="Standardskriftforavsnitt"/>
    <w:rsid w:val="00FB4022"/>
  </w:style>
  <w:style w:type="paragraph" w:styleId="NormalWeb">
    <w:name w:val="Normal (Web)"/>
    <w:basedOn w:val="Normal"/>
    <w:uiPriority w:val="99"/>
    <w:semiHidden/>
    <w:unhideWhenUsed/>
    <w:rsid w:val="00FB4022"/>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eller">
    <w:name w:val="eller"/>
    <w:basedOn w:val="Standardskriftforavsnitt"/>
    <w:rsid w:val="00FB4022"/>
  </w:style>
  <w:style w:type="paragraph" w:customStyle="1" w:styleId="nvers">
    <w:name w:val="nvers"/>
    <w:basedOn w:val="Normal"/>
    <w:rsid w:val="00FB4022"/>
    <w:pPr>
      <w:spacing w:before="100" w:beforeAutospacing="1" w:after="100" w:afterAutospacing="1" w:line="240" w:lineRule="auto"/>
    </w:pPr>
    <w:rPr>
      <w:rFonts w:ascii="Times New Roman" w:eastAsia="Times New Roman" w:hAnsi="Times New Roman" w:cs="Times New Roman"/>
      <w:sz w:val="24"/>
      <w:szCs w:val="24"/>
    </w:rPr>
  </w:style>
  <w:style w:type="character" w:styleId="Hyperkobling">
    <w:name w:val="Hyperlink"/>
    <w:basedOn w:val="Standardskriftforavsnitt"/>
    <w:uiPriority w:val="99"/>
    <w:semiHidden/>
    <w:unhideWhenUsed/>
    <w:rsid w:val="00FB4022"/>
    <w:rPr>
      <w:color w:val="0000FF"/>
      <w:u w:val="single"/>
    </w:rPr>
  </w:style>
  <w:style w:type="paragraph" w:styleId="Bobletekst">
    <w:name w:val="Balloon Text"/>
    <w:basedOn w:val="Normal"/>
    <w:link w:val="BobletekstTegn"/>
    <w:uiPriority w:val="99"/>
    <w:semiHidden/>
    <w:unhideWhenUsed/>
    <w:rsid w:val="00E5142E"/>
    <w:pPr>
      <w:spacing w:after="0" w:line="240" w:lineRule="auto"/>
    </w:pPr>
    <w:rPr>
      <w:rFonts w:ascii="Segoe UI" w:hAnsi="Segoe UI" w:cs="Segoe UI"/>
      <w:sz w:val="18"/>
      <w:szCs w:val="18"/>
    </w:rPr>
  </w:style>
  <w:style w:type="character" w:customStyle="1" w:styleId="BobletekstTegn">
    <w:name w:val="Bobletekst Tegn"/>
    <w:basedOn w:val="Standardskriftforavsnitt"/>
    <w:link w:val="Bobletekst"/>
    <w:uiPriority w:val="99"/>
    <w:semiHidden/>
    <w:rsid w:val="00E5142E"/>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91441785">
      <w:bodyDiv w:val="1"/>
      <w:marLeft w:val="0"/>
      <w:marRight w:val="0"/>
      <w:marTop w:val="0"/>
      <w:marBottom w:val="0"/>
      <w:divBdr>
        <w:top w:val="none" w:sz="0" w:space="0" w:color="auto"/>
        <w:left w:val="none" w:sz="0" w:space="0" w:color="auto"/>
        <w:bottom w:val="none" w:sz="0" w:space="0" w:color="auto"/>
        <w:right w:val="none" w:sz="0" w:space="0" w:color="auto"/>
      </w:divBdr>
      <w:divsChild>
        <w:div w:id="1083064245">
          <w:marLeft w:val="0"/>
          <w:marRight w:val="2400"/>
          <w:marTop w:val="216"/>
          <w:marBottom w:val="48"/>
          <w:divBdr>
            <w:top w:val="none" w:sz="0" w:space="0" w:color="auto"/>
            <w:left w:val="none" w:sz="0" w:space="0" w:color="auto"/>
            <w:bottom w:val="none" w:sz="0" w:space="0" w:color="auto"/>
            <w:right w:val="none" w:sz="0" w:space="0" w:color="auto"/>
          </w:divBdr>
        </w:div>
        <w:div w:id="390348965">
          <w:marLeft w:val="0"/>
          <w:marRight w:val="2400"/>
          <w:marTop w:val="216"/>
          <w:marBottom w:val="48"/>
          <w:divBdr>
            <w:top w:val="none" w:sz="0" w:space="0" w:color="auto"/>
            <w:left w:val="none" w:sz="0" w:space="0" w:color="auto"/>
            <w:bottom w:val="none" w:sz="0" w:space="0" w:color="auto"/>
            <w:right w:val="none" w:sz="0" w:space="0" w:color="auto"/>
          </w:divBdr>
        </w:div>
        <w:div w:id="39525315">
          <w:marLeft w:val="0"/>
          <w:marRight w:val="2400"/>
          <w:marTop w:val="216"/>
          <w:marBottom w:val="48"/>
          <w:divBdr>
            <w:top w:val="none" w:sz="0" w:space="0" w:color="auto"/>
            <w:left w:val="none" w:sz="0" w:space="0" w:color="auto"/>
            <w:bottom w:val="none" w:sz="0" w:space="0" w:color="auto"/>
            <w:right w:val="none" w:sz="0" w:space="0" w:color="auto"/>
          </w:divBdr>
        </w:div>
      </w:divsChild>
    </w:div>
    <w:div w:id="29906926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t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16</TotalTime>
  <Pages>4</Pages>
  <Words>599</Words>
  <Characters>3178</Characters>
  <Application>Microsoft Office Word</Application>
  <DocSecurity>0</DocSecurity>
  <Lines>26</Lines>
  <Paragraphs>7</Paragraphs>
  <ScaleCrop>false</ScaleCrop>
  <Company/>
  <LinksUpToDate>false</LinksUpToDate>
  <CharactersWithSpaces>3770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Rosália Bjerkedal</dc:creator>
  <cp:keywords/>
  <dc:description/>
  <cp:lastModifiedBy>Rosália Bjerkedal</cp:lastModifiedBy>
  <cp:revision>4</cp:revision>
  <cp:lastPrinted>2020-09-23T14:21:00Z</cp:lastPrinted>
  <dcterms:created xsi:type="dcterms:W3CDTF">2020-09-23T13:35:00Z</dcterms:created>
  <dcterms:modified xsi:type="dcterms:W3CDTF">2020-09-23T15:26:00Z</dcterms:modified>
</cp:coreProperties>
</file>